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798304D1" w14:textId="0026723C" w:rsidR="00144FB0" w:rsidRPr="00B259B8" w:rsidRDefault="00144FB0" w:rsidP="0076118F">
      <w:pPr>
        <w:tabs>
          <w:tab w:val="left" w:pos="993"/>
        </w:tabs>
        <w:ind w:left="851" w:hanging="851"/>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по проведению</w:t>
      </w:r>
      <w:r w:rsidR="004C3C4D" w:rsidRPr="00B259B8">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 xml:space="preserve"> открытого запроса </w:t>
      </w:r>
      <w:r w:rsidR="004C3C4D" w:rsidRPr="00B259B8">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 xml:space="preserve">предложений </w:t>
      </w:r>
      <w:r w:rsidRPr="00B259B8">
        <w:rPr>
          <w:rFonts w:ascii="Times New Roman" w:hAnsi="Times New Roman" w:cs="Times New Roman"/>
          <w:bCs/>
          <w:sz w:val="28"/>
          <w:szCs w:val="28"/>
        </w:rPr>
        <w:t xml:space="preserve">    </w:t>
      </w:r>
      <w:r w:rsidR="00196C33" w:rsidRPr="00B259B8">
        <w:rPr>
          <w:rFonts w:ascii="Times New Roman" w:hAnsi="Times New Roman" w:cs="Times New Roman"/>
          <w:bCs/>
          <w:sz w:val="28"/>
          <w:szCs w:val="28"/>
        </w:rPr>
        <w:t xml:space="preserve">в </w:t>
      </w:r>
      <w:r w:rsidRPr="00B259B8">
        <w:rPr>
          <w:rFonts w:ascii="Times New Roman" w:hAnsi="Times New Roman" w:cs="Times New Roman"/>
          <w:bCs/>
          <w:sz w:val="28"/>
          <w:szCs w:val="28"/>
        </w:rPr>
        <w:t xml:space="preserve"> </w:t>
      </w:r>
      <w:r w:rsidR="00196C33" w:rsidRPr="00B259B8">
        <w:rPr>
          <w:rFonts w:ascii="Times New Roman" w:hAnsi="Times New Roman" w:cs="Times New Roman"/>
          <w:bCs/>
          <w:sz w:val="28"/>
          <w:szCs w:val="28"/>
        </w:rPr>
        <w:t xml:space="preserve">электронной </w:t>
      </w:r>
      <w:r w:rsidR="004C3C4D" w:rsidRPr="00B259B8">
        <w:rPr>
          <w:rFonts w:ascii="Times New Roman" w:hAnsi="Times New Roman" w:cs="Times New Roman"/>
          <w:bCs/>
          <w:sz w:val="28"/>
          <w:szCs w:val="28"/>
        </w:rPr>
        <w:t xml:space="preserve"> </w:t>
      </w:r>
      <w:r w:rsidR="00196C33" w:rsidRPr="00B259B8">
        <w:rPr>
          <w:rFonts w:ascii="Times New Roman" w:hAnsi="Times New Roman" w:cs="Times New Roman"/>
          <w:bCs/>
          <w:sz w:val="28"/>
          <w:szCs w:val="28"/>
        </w:rPr>
        <w:t xml:space="preserve">форме </w:t>
      </w:r>
      <w:r w:rsidRPr="00B259B8">
        <w:rPr>
          <w:rFonts w:ascii="Times New Roman" w:hAnsi="Times New Roman" w:cs="Times New Roman"/>
          <w:bCs/>
          <w:sz w:val="28"/>
          <w:szCs w:val="28"/>
        </w:rPr>
        <w:t xml:space="preserve">  </w:t>
      </w:r>
    </w:p>
    <w:p w14:paraId="6F69FE92" w14:textId="7D62D0DA" w:rsidR="0076118F" w:rsidRDefault="00144FB0" w:rsidP="0076118F">
      <w:pPr>
        <w:keepNext/>
        <w:tabs>
          <w:tab w:val="left" w:pos="993"/>
        </w:tabs>
        <w:ind w:left="851" w:hanging="851"/>
        <w:jc w:val="center"/>
        <w:outlineLvl w:val="1"/>
        <w:rPr>
          <w:rFonts w:ascii="Times New Roman" w:hAnsi="Times New Roman" w:cs="Times New Roman"/>
          <w:bCs/>
          <w:sz w:val="28"/>
          <w:szCs w:val="28"/>
        </w:rPr>
      </w:pPr>
      <w:r w:rsidRPr="00B259B8">
        <w:rPr>
          <w:rFonts w:ascii="Times New Roman" w:hAnsi="Times New Roman" w:cs="Times New Roman"/>
          <w:bCs/>
          <w:sz w:val="28"/>
          <w:szCs w:val="28"/>
        </w:rPr>
        <w:t xml:space="preserve">       </w:t>
      </w:r>
      <w:r w:rsidR="0076118F">
        <w:rPr>
          <w:rFonts w:ascii="Times New Roman" w:hAnsi="Times New Roman" w:cs="Times New Roman"/>
          <w:bCs/>
          <w:sz w:val="28"/>
          <w:szCs w:val="28"/>
        </w:rPr>
        <w:t xml:space="preserve">       н</w:t>
      </w:r>
      <w:r w:rsidR="006452B3" w:rsidRPr="00B259B8">
        <w:rPr>
          <w:rFonts w:ascii="Times New Roman" w:hAnsi="Times New Roman" w:cs="Times New Roman"/>
          <w:bCs/>
          <w:sz w:val="28"/>
          <w:szCs w:val="28"/>
        </w:rPr>
        <w:t xml:space="preserve">а право заключения </w:t>
      </w:r>
      <w:r w:rsidR="000C0854" w:rsidRPr="00B259B8">
        <w:rPr>
          <w:rFonts w:ascii="Times New Roman" w:hAnsi="Times New Roman" w:cs="Times New Roman"/>
          <w:bCs/>
          <w:sz w:val="28"/>
          <w:szCs w:val="28"/>
        </w:rPr>
        <w:t xml:space="preserve">   </w:t>
      </w:r>
      <w:r w:rsidR="004C3C4D" w:rsidRPr="00B259B8">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договора</w:t>
      </w:r>
      <w:r w:rsidR="004C3C4D" w:rsidRPr="00B259B8">
        <w:rPr>
          <w:rFonts w:ascii="Times New Roman" w:hAnsi="Times New Roman" w:cs="Times New Roman"/>
          <w:bCs/>
          <w:sz w:val="28"/>
          <w:szCs w:val="28"/>
        </w:rPr>
        <w:t xml:space="preserve"> </w:t>
      </w:r>
      <w:r w:rsidR="006452B3" w:rsidRPr="00B259B8">
        <w:rPr>
          <w:rFonts w:ascii="Times New Roman" w:hAnsi="Times New Roman" w:cs="Times New Roman"/>
          <w:bCs/>
          <w:sz w:val="28"/>
          <w:szCs w:val="28"/>
        </w:rPr>
        <w:t xml:space="preserve"> </w:t>
      </w:r>
      <w:r w:rsidR="004C3C4D" w:rsidRPr="00B259B8">
        <w:rPr>
          <w:rFonts w:ascii="Times New Roman" w:hAnsi="Times New Roman" w:cs="Times New Roman"/>
          <w:bCs/>
          <w:sz w:val="28"/>
          <w:szCs w:val="28"/>
        </w:rPr>
        <w:t xml:space="preserve">  </w:t>
      </w:r>
      <w:r w:rsidR="000C0854" w:rsidRPr="00B259B8">
        <w:rPr>
          <w:rFonts w:ascii="Times New Roman" w:hAnsi="Times New Roman" w:cs="Times New Roman"/>
          <w:bCs/>
          <w:sz w:val="28"/>
          <w:szCs w:val="28"/>
        </w:rPr>
        <w:t xml:space="preserve"> </w:t>
      </w:r>
      <w:r w:rsidR="0088116D" w:rsidRPr="00B259B8">
        <w:rPr>
          <w:rFonts w:ascii="Times New Roman" w:hAnsi="Times New Roman" w:cs="Times New Roman"/>
          <w:bCs/>
          <w:sz w:val="28"/>
          <w:szCs w:val="28"/>
        </w:rPr>
        <w:t>на</w:t>
      </w:r>
      <w:r w:rsidR="004C3C4D" w:rsidRPr="00B259B8">
        <w:rPr>
          <w:rFonts w:ascii="Times New Roman" w:hAnsi="Times New Roman" w:cs="Times New Roman"/>
          <w:bCs/>
          <w:sz w:val="28"/>
          <w:szCs w:val="28"/>
        </w:rPr>
        <w:t xml:space="preserve"> </w:t>
      </w:r>
      <w:r w:rsidR="0088116D" w:rsidRPr="00B259B8">
        <w:rPr>
          <w:rFonts w:ascii="Times New Roman" w:hAnsi="Times New Roman" w:cs="Times New Roman"/>
          <w:bCs/>
          <w:sz w:val="28"/>
          <w:szCs w:val="28"/>
        </w:rPr>
        <w:t xml:space="preserve"> </w:t>
      </w:r>
      <w:r w:rsidR="004C3C4D" w:rsidRPr="00B259B8">
        <w:rPr>
          <w:rFonts w:ascii="Times New Roman" w:hAnsi="Times New Roman" w:cs="Times New Roman"/>
          <w:bCs/>
          <w:sz w:val="28"/>
          <w:szCs w:val="28"/>
        </w:rPr>
        <w:t xml:space="preserve"> </w:t>
      </w:r>
      <w:r w:rsidR="0076118F">
        <w:rPr>
          <w:rFonts w:ascii="Times New Roman" w:hAnsi="Times New Roman" w:cs="Times New Roman"/>
          <w:bCs/>
          <w:sz w:val="28"/>
          <w:szCs w:val="28"/>
        </w:rPr>
        <w:t xml:space="preserve">оказание    услуг    по  страхованию   </w:t>
      </w:r>
    </w:p>
    <w:p w14:paraId="05636FE6" w14:textId="6C2690EB" w:rsidR="00B259B8" w:rsidRPr="00B259B8" w:rsidRDefault="0076118F" w:rsidP="0076118F">
      <w:pPr>
        <w:keepNext/>
        <w:tabs>
          <w:tab w:val="left" w:pos="1134"/>
        </w:tabs>
        <w:ind w:left="851" w:hanging="851"/>
        <w:jc w:val="center"/>
        <w:outlineLvl w:val="1"/>
        <w:rPr>
          <w:rFonts w:ascii="Times New Roman" w:eastAsia="MS Mincho" w:hAnsi="Times New Roman" w:cs="Times New Roman"/>
          <w:sz w:val="28"/>
          <w:szCs w:val="28"/>
        </w:rPr>
      </w:pPr>
      <w:r>
        <w:rPr>
          <w:rFonts w:ascii="Times New Roman" w:hAnsi="Times New Roman" w:cs="Times New Roman"/>
          <w:bCs/>
          <w:sz w:val="28"/>
          <w:szCs w:val="28"/>
        </w:rPr>
        <w:t xml:space="preserve">             недвижимости    и   оборудования   от   терроризма и    диверсии  по  тарифу      «Риски стандартные +терроризм и диверсия»</w:t>
      </w:r>
    </w:p>
    <w:p w14:paraId="1F25F207" w14:textId="70CD0C72" w:rsidR="008F7AD6" w:rsidRPr="00B259B8" w:rsidRDefault="008F7AD6" w:rsidP="008F7AD6">
      <w:pPr>
        <w:spacing w:line="276" w:lineRule="auto"/>
        <w:ind w:right="-426"/>
        <w:jc w:val="center"/>
        <w:rPr>
          <w:rFonts w:ascii="Times New Roman" w:hAnsi="Times New Roman" w:cs="Times New Roman"/>
          <w:sz w:val="28"/>
          <w:szCs w:val="28"/>
        </w:rPr>
      </w:pPr>
    </w:p>
    <w:p w14:paraId="183A117A" w14:textId="534BD48C" w:rsidR="005A1897" w:rsidRPr="00B9582D" w:rsidRDefault="005A1897" w:rsidP="008F7AD6">
      <w:pPr>
        <w:jc w:val="center"/>
        <w:rPr>
          <w:b/>
          <w:sz w:val="28"/>
          <w:szCs w:val="28"/>
        </w:rPr>
      </w:pPr>
    </w:p>
    <w:p w14:paraId="425F24CA" w14:textId="2A970BE3" w:rsidR="006452B3" w:rsidRPr="0091661D" w:rsidRDefault="006452B3" w:rsidP="005A1897">
      <w:pPr>
        <w:jc w:val="center"/>
        <w:rPr>
          <w:rFonts w:ascii="Times New Roman" w:hAnsi="Times New Roman" w:cs="Times New Roman"/>
          <w:bCs/>
          <w:sz w:val="28"/>
          <w:szCs w:val="28"/>
        </w:rPr>
      </w:pPr>
    </w:p>
    <w:p w14:paraId="571342A8" w14:textId="36C875DF" w:rsidR="006452B3" w:rsidRPr="00950253" w:rsidRDefault="0076118F" w:rsidP="006452B3">
      <w:pPr>
        <w:jc w:val="center"/>
        <w:rPr>
          <w:rFonts w:ascii="Times New Roman" w:hAnsi="Times New Roman" w:cs="Times New Roman"/>
          <w:bCs/>
          <w:sz w:val="28"/>
          <w:szCs w:val="28"/>
        </w:rPr>
      </w:pPr>
      <w:r>
        <w:rPr>
          <w:rFonts w:ascii="Times New Roman" w:hAnsi="Times New Roman" w:cs="Times New Roman"/>
          <w:bCs/>
          <w:sz w:val="28"/>
          <w:szCs w:val="28"/>
        </w:rPr>
        <w:t>14</w:t>
      </w:r>
      <w:r w:rsidR="00105EB6">
        <w:rPr>
          <w:rFonts w:ascii="Times New Roman" w:hAnsi="Times New Roman" w:cs="Times New Roman"/>
          <w:bCs/>
          <w:sz w:val="28"/>
          <w:szCs w:val="28"/>
        </w:rPr>
        <w:t>-</w:t>
      </w:r>
      <w:r w:rsidR="00A42633" w:rsidRPr="00950253">
        <w:rPr>
          <w:rFonts w:ascii="Times New Roman" w:hAnsi="Times New Roman" w:cs="Times New Roman"/>
          <w:bCs/>
          <w:sz w:val="28"/>
          <w:szCs w:val="28"/>
        </w:rPr>
        <w:t>202</w:t>
      </w:r>
      <w:r w:rsidR="0033321C">
        <w:rPr>
          <w:rFonts w:ascii="Times New Roman" w:hAnsi="Times New Roman" w:cs="Times New Roman"/>
          <w:bCs/>
          <w:sz w:val="28"/>
          <w:szCs w:val="28"/>
        </w:rPr>
        <w:t>5</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3A10333A"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14D0A">
        <w:rPr>
          <w:rFonts w:ascii="Times New Roman" w:hAnsi="Times New Roman" w:cs="Times New Roman"/>
          <w:sz w:val="28"/>
          <w:szCs w:val="28"/>
        </w:rPr>
        <w:t>5</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88AAF54" w14:textId="77777777"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r>
      <w:r w:rsidRPr="00403DC9">
        <w:rPr>
          <w:rFonts w:ascii="Times New Roman" w:hAnsi="Times New Roman" w:cs="Times New Roman"/>
          <w:sz w:val="24"/>
          <w:szCs w:val="24"/>
        </w:rPr>
        <w:t>3</w:t>
      </w:r>
    </w:p>
    <w:p w14:paraId="0B7500E3" w14:textId="77777777"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2. Предмет закупки</w:t>
      </w:r>
      <w:r w:rsidRPr="00403DC9">
        <w:rPr>
          <w:rFonts w:ascii="Times New Roman" w:hAnsi="Times New Roman" w:cs="Times New Roman"/>
          <w:sz w:val="24"/>
          <w:szCs w:val="24"/>
        </w:rPr>
        <w:tab/>
        <w:t>4</w:t>
      </w:r>
    </w:p>
    <w:p w14:paraId="22AFB000" w14:textId="77777777"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2.1.</w:t>
      </w:r>
      <w:r w:rsidRPr="00403DC9">
        <w:rPr>
          <w:rFonts w:ascii="Times New Roman" w:hAnsi="Times New Roman" w:cs="Times New Roman"/>
          <w:sz w:val="24"/>
          <w:szCs w:val="24"/>
        </w:rPr>
        <w:tab/>
        <w:t>Техническая часть</w:t>
      </w:r>
      <w:r w:rsidRPr="00403DC9">
        <w:rPr>
          <w:rFonts w:ascii="Times New Roman" w:hAnsi="Times New Roman" w:cs="Times New Roman"/>
          <w:sz w:val="24"/>
          <w:szCs w:val="24"/>
        </w:rPr>
        <w:tab/>
      </w:r>
      <w:r w:rsidRPr="00403DC9">
        <w:rPr>
          <w:rFonts w:ascii="Times New Roman" w:hAnsi="Times New Roman" w:cs="Times New Roman"/>
          <w:sz w:val="24"/>
          <w:szCs w:val="24"/>
        </w:rPr>
        <w:tab/>
        <w:t>4</w:t>
      </w:r>
    </w:p>
    <w:p w14:paraId="48FFB7EE" w14:textId="58097E40"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2.2.</w:t>
      </w:r>
      <w:r w:rsidRPr="00403DC9">
        <w:rPr>
          <w:rFonts w:ascii="Times New Roman" w:hAnsi="Times New Roman" w:cs="Times New Roman"/>
          <w:sz w:val="24"/>
          <w:szCs w:val="24"/>
        </w:rPr>
        <w:tab/>
        <w:t>Коммерческая часть</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B34891" w:rsidRPr="00403DC9">
        <w:rPr>
          <w:rFonts w:ascii="Times New Roman" w:hAnsi="Times New Roman" w:cs="Times New Roman"/>
          <w:sz w:val="24"/>
          <w:szCs w:val="24"/>
        </w:rPr>
        <w:t>5</w:t>
      </w:r>
    </w:p>
    <w:p w14:paraId="15400DB0" w14:textId="2BD16259"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3.1 Требования к Участникам</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B34891" w:rsidRPr="00403DC9">
        <w:rPr>
          <w:rFonts w:ascii="Times New Roman" w:hAnsi="Times New Roman" w:cs="Times New Roman"/>
          <w:sz w:val="24"/>
          <w:szCs w:val="24"/>
        </w:rPr>
        <w:t>5</w:t>
      </w:r>
    </w:p>
    <w:p w14:paraId="5559E5D0" w14:textId="32BE3B73"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3.2 Требования к документам</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5</w:t>
      </w:r>
    </w:p>
    <w:p w14:paraId="74D24456" w14:textId="72673DC1"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 Подготовка Предложений</w:t>
      </w:r>
      <w:r w:rsidRPr="00403DC9">
        <w:rPr>
          <w:rFonts w:ascii="Times New Roman" w:hAnsi="Times New Roman" w:cs="Times New Roman"/>
          <w:sz w:val="24"/>
          <w:szCs w:val="24"/>
        </w:rPr>
        <w:tab/>
      </w:r>
      <w:r w:rsidR="00CE1C9A" w:rsidRPr="00403DC9">
        <w:rPr>
          <w:rFonts w:ascii="Times New Roman" w:hAnsi="Times New Roman" w:cs="Times New Roman"/>
          <w:sz w:val="24"/>
          <w:szCs w:val="24"/>
        </w:rPr>
        <w:t>6</w:t>
      </w:r>
    </w:p>
    <w:p w14:paraId="41948709" w14:textId="4FA86575"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4.1. Общие требования к Предложению</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403DC9">
        <w:rPr>
          <w:rFonts w:ascii="Times New Roman" w:hAnsi="Times New Roman" w:cs="Times New Roman"/>
          <w:sz w:val="24"/>
          <w:szCs w:val="24"/>
        </w:rPr>
        <w:t>6</w:t>
      </w:r>
    </w:p>
    <w:p w14:paraId="7A0D3E68" w14:textId="762641D9"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4.2. Требования к языку Предложения</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7</w:t>
      </w:r>
    </w:p>
    <w:p w14:paraId="69200953" w14:textId="7AB26058"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4.3. Разъяснение Закупочной документации</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7</w:t>
      </w:r>
    </w:p>
    <w:p w14:paraId="0D12A493" w14:textId="2EE9FA8B"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4.4. Продление срока окончания приема Предложений</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7</w:t>
      </w:r>
    </w:p>
    <w:p w14:paraId="1F4052B4" w14:textId="50AB10B0"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5. Подача Предложений и их прием.</w:t>
      </w:r>
      <w:r w:rsidRPr="00403DC9">
        <w:rPr>
          <w:rFonts w:ascii="Times New Roman" w:hAnsi="Times New Roman" w:cs="Times New Roman"/>
          <w:sz w:val="24"/>
          <w:szCs w:val="24"/>
        </w:rPr>
        <w:tab/>
      </w:r>
      <w:r w:rsidR="00CE1C9A" w:rsidRPr="00403DC9">
        <w:rPr>
          <w:rFonts w:ascii="Times New Roman" w:hAnsi="Times New Roman" w:cs="Times New Roman"/>
          <w:sz w:val="24"/>
          <w:szCs w:val="24"/>
        </w:rPr>
        <w:t>7</w:t>
      </w:r>
    </w:p>
    <w:p w14:paraId="01B178D2" w14:textId="38692FC7"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 Оценка Предложений и проведение переговоров</w:t>
      </w:r>
      <w:r w:rsidRPr="00403DC9">
        <w:rPr>
          <w:rFonts w:ascii="Times New Roman" w:hAnsi="Times New Roman" w:cs="Times New Roman"/>
          <w:sz w:val="24"/>
          <w:szCs w:val="24"/>
        </w:rPr>
        <w:tab/>
      </w:r>
      <w:r w:rsidR="00C46A67" w:rsidRPr="00403DC9">
        <w:rPr>
          <w:rFonts w:ascii="Times New Roman" w:hAnsi="Times New Roman" w:cs="Times New Roman"/>
          <w:sz w:val="24"/>
          <w:szCs w:val="24"/>
        </w:rPr>
        <w:t>8</w:t>
      </w:r>
    </w:p>
    <w:p w14:paraId="1074B0F6" w14:textId="4D5E9E3E"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6.1. Общие положения</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46A67" w:rsidRPr="00403DC9">
        <w:rPr>
          <w:rFonts w:ascii="Times New Roman" w:hAnsi="Times New Roman" w:cs="Times New Roman"/>
          <w:sz w:val="24"/>
          <w:szCs w:val="24"/>
        </w:rPr>
        <w:t>8</w:t>
      </w:r>
    </w:p>
    <w:p w14:paraId="67B58856" w14:textId="6B45522B"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6.2. Отборочная стадия</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8</w:t>
      </w:r>
    </w:p>
    <w:p w14:paraId="3A3C3A36" w14:textId="40B97500"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6.3. Оценочная стадия</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CE1C9A" w:rsidRPr="00403DC9">
        <w:rPr>
          <w:rFonts w:ascii="Times New Roman" w:hAnsi="Times New Roman" w:cs="Times New Roman"/>
          <w:sz w:val="24"/>
          <w:szCs w:val="24"/>
        </w:rPr>
        <w:t>8</w:t>
      </w:r>
    </w:p>
    <w:p w14:paraId="339203D5" w14:textId="3214F5C3"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6.4. Проведение переговоров</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403DC9">
        <w:rPr>
          <w:rFonts w:ascii="Times New Roman" w:hAnsi="Times New Roman" w:cs="Times New Roman"/>
          <w:sz w:val="24"/>
          <w:szCs w:val="24"/>
        </w:rPr>
        <w:t>8</w:t>
      </w:r>
    </w:p>
    <w:p w14:paraId="03A9D088" w14:textId="770C0B85"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7. Подписание Договора</w:t>
      </w:r>
      <w:r w:rsidRPr="00403DC9">
        <w:rPr>
          <w:rFonts w:ascii="Times New Roman" w:hAnsi="Times New Roman" w:cs="Times New Roman"/>
          <w:sz w:val="24"/>
          <w:szCs w:val="24"/>
        </w:rPr>
        <w:tab/>
      </w:r>
      <w:r w:rsidR="000B774C" w:rsidRPr="00403DC9">
        <w:rPr>
          <w:rFonts w:ascii="Times New Roman" w:hAnsi="Times New Roman" w:cs="Times New Roman"/>
          <w:sz w:val="24"/>
          <w:szCs w:val="24"/>
        </w:rPr>
        <w:t>9</w:t>
      </w:r>
    </w:p>
    <w:p w14:paraId="24B1B631" w14:textId="102D3B22"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8. Уведомление Участников о результатах запроса предложений</w:t>
      </w:r>
      <w:r w:rsidRPr="00403DC9">
        <w:rPr>
          <w:rFonts w:ascii="Times New Roman" w:hAnsi="Times New Roman" w:cs="Times New Roman"/>
          <w:sz w:val="24"/>
          <w:szCs w:val="24"/>
        </w:rPr>
        <w:tab/>
      </w:r>
      <w:r w:rsidR="00CE1C9A" w:rsidRPr="00403DC9">
        <w:rPr>
          <w:rFonts w:ascii="Times New Roman" w:hAnsi="Times New Roman" w:cs="Times New Roman"/>
          <w:sz w:val="24"/>
          <w:szCs w:val="24"/>
        </w:rPr>
        <w:t>9</w:t>
      </w:r>
    </w:p>
    <w:p w14:paraId="50A745E6" w14:textId="3A3DD18B"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9. Образцы основных форм документов, включаемых в Предложение</w:t>
      </w:r>
      <w:r w:rsidRPr="00403DC9">
        <w:rPr>
          <w:rFonts w:ascii="Times New Roman" w:hAnsi="Times New Roman" w:cs="Times New Roman"/>
          <w:sz w:val="24"/>
          <w:szCs w:val="24"/>
        </w:rPr>
        <w:tab/>
      </w:r>
      <w:r w:rsidR="000B774C" w:rsidRPr="00403DC9">
        <w:rPr>
          <w:rFonts w:ascii="Times New Roman" w:hAnsi="Times New Roman" w:cs="Times New Roman"/>
          <w:sz w:val="24"/>
          <w:szCs w:val="24"/>
        </w:rPr>
        <w:t>1</w:t>
      </w:r>
      <w:r w:rsidR="00CE1C9A" w:rsidRPr="00403DC9">
        <w:rPr>
          <w:rFonts w:ascii="Times New Roman" w:hAnsi="Times New Roman" w:cs="Times New Roman"/>
          <w:sz w:val="24"/>
          <w:szCs w:val="24"/>
        </w:rPr>
        <w:t>0</w:t>
      </w:r>
    </w:p>
    <w:p w14:paraId="3C316910" w14:textId="2FD00DEC"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9.1 Письмо о подаче оферты (Форма №1)</w:t>
      </w:r>
      <w:r w:rsidRPr="00403DC9">
        <w:rPr>
          <w:rFonts w:ascii="Times New Roman" w:hAnsi="Times New Roman" w:cs="Times New Roman"/>
          <w:sz w:val="24"/>
          <w:szCs w:val="24"/>
        </w:rPr>
        <w:tab/>
      </w:r>
      <w:r w:rsidRPr="00403DC9">
        <w:rPr>
          <w:rFonts w:ascii="Times New Roman" w:hAnsi="Times New Roman" w:cs="Times New Roman"/>
          <w:sz w:val="24"/>
          <w:szCs w:val="24"/>
        </w:rPr>
        <w:tab/>
      </w:r>
      <w:r w:rsidR="00403DC9">
        <w:rPr>
          <w:rFonts w:ascii="Times New Roman" w:hAnsi="Times New Roman" w:cs="Times New Roman"/>
          <w:sz w:val="24"/>
          <w:szCs w:val="24"/>
        </w:rPr>
        <w:t>10</w:t>
      </w:r>
    </w:p>
    <w:p w14:paraId="4E9862DA" w14:textId="41FC0860"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9.2 Коммерческое предложение (Форма №2)</w:t>
      </w:r>
      <w:r w:rsidRPr="00403DC9">
        <w:rPr>
          <w:rFonts w:ascii="Times New Roman" w:hAnsi="Times New Roman" w:cs="Times New Roman"/>
          <w:sz w:val="24"/>
          <w:szCs w:val="24"/>
        </w:rPr>
        <w:tab/>
      </w:r>
      <w:r w:rsidRPr="00403DC9">
        <w:rPr>
          <w:rFonts w:ascii="Times New Roman" w:hAnsi="Times New Roman" w:cs="Times New Roman"/>
          <w:sz w:val="24"/>
          <w:szCs w:val="24"/>
        </w:rPr>
        <w:tab/>
        <w:t>1</w:t>
      </w:r>
      <w:r w:rsidR="00403DC9">
        <w:rPr>
          <w:rFonts w:ascii="Times New Roman" w:hAnsi="Times New Roman" w:cs="Times New Roman"/>
          <w:sz w:val="24"/>
          <w:szCs w:val="24"/>
        </w:rPr>
        <w:t>2</w:t>
      </w:r>
    </w:p>
    <w:p w14:paraId="47152F72" w14:textId="701C684A" w:rsidR="00BE0279" w:rsidRPr="00403DC9"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9.3 Анкета Участника (Форма №3)</w:t>
      </w:r>
      <w:r w:rsidRPr="00403DC9">
        <w:rPr>
          <w:rFonts w:ascii="Times New Roman" w:hAnsi="Times New Roman" w:cs="Times New Roman"/>
          <w:sz w:val="24"/>
          <w:szCs w:val="24"/>
        </w:rPr>
        <w:tab/>
      </w:r>
      <w:r w:rsidRPr="00403DC9">
        <w:rPr>
          <w:rFonts w:ascii="Times New Roman" w:hAnsi="Times New Roman" w:cs="Times New Roman"/>
          <w:sz w:val="24"/>
          <w:szCs w:val="24"/>
        </w:rPr>
        <w:tab/>
        <w:t>1</w:t>
      </w:r>
      <w:r w:rsidR="00CE1C9A" w:rsidRPr="00403DC9">
        <w:rPr>
          <w:rFonts w:ascii="Times New Roman" w:hAnsi="Times New Roman" w:cs="Times New Roman"/>
          <w:sz w:val="24"/>
          <w:szCs w:val="24"/>
        </w:rPr>
        <w:t>3</w:t>
      </w:r>
    </w:p>
    <w:p w14:paraId="114781DC" w14:textId="409C3685"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Приложение № 1. Памятка о Единой горячей линии</w:t>
      </w:r>
      <w:r w:rsidRPr="00403DC9">
        <w:rPr>
          <w:rFonts w:ascii="Times New Roman" w:hAnsi="Times New Roman" w:cs="Times New Roman"/>
          <w:sz w:val="24"/>
          <w:szCs w:val="24"/>
        </w:rPr>
        <w:tab/>
        <w:t>1</w:t>
      </w:r>
      <w:r w:rsidR="00403DC9">
        <w:rPr>
          <w:rFonts w:ascii="Times New Roman" w:hAnsi="Times New Roman" w:cs="Times New Roman"/>
          <w:sz w:val="24"/>
          <w:szCs w:val="24"/>
        </w:rPr>
        <w:t>4</w:t>
      </w:r>
    </w:p>
    <w:p w14:paraId="7F4D88D8" w14:textId="0B7E851A"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Приложение № 2. Методика оценки и сопоставления Предложений</w:t>
      </w:r>
      <w:r w:rsidRPr="00403DC9">
        <w:rPr>
          <w:rFonts w:ascii="Times New Roman" w:hAnsi="Times New Roman" w:cs="Times New Roman"/>
          <w:sz w:val="24"/>
          <w:szCs w:val="24"/>
        </w:rPr>
        <w:tab/>
      </w:r>
      <w:r w:rsidR="00CE1C9A" w:rsidRPr="00403DC9">
        <w:rPr>
          <w:rFonts w:ascii="Times New Roman" w:hAnsi="Times New Roman" w:cs="Times New Roman"/>
          <w:sz w:val="24"/>
          <w:szCs w:val="24"/>
        </w:rPr>
        <w:t>1</w:t>
      </w:r>
      <w:r w:rsidR="00403DC9">
        <w:rPr>
          <w:rFonts w:ascii="Times New Roman" w:hAnsi="Times New Roman" w:cs="Times New Roman"/>
          <w:sz w:val="24"/>
          <w:szCs w:val="24"/>
        </w:rPr>
        <w:t>5</w:t>
      </w:r>
    </w:p>
    <w:p w14:paraId="5C87C1F3" w14:textId="3962BD80" w:rsidR="00BE0279" w:rsidRPr="00403DC9"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Приложение № 3. Техническое задание</w:t>
      </w:r>
      <w:r w:rsidRPr="00403DC9">
        <w:rPr>
          <w:rFonts w:ascii="Times New Roman" w:hAnsi="Times New Roman" w:cs="Times New Roman"/>
          <w:sz w:val="24"/>
          <w:szCs w:val="24"/>
        </w:rPr>
        <w:tab/>
      </w:r>
      <w:r w:rsidR="00403DC9">
        <w:rPr>
          <w:rFonts w:ascii="Times New Roman" w:hAnsi="Times New Roman" w:cs="Times New Roman"/>
          <w:sz w:val="24"/>
          <w:szCs w:val="24"/>
        </w:rPr>
        <w:t>16</w:t>
      </w:r>
    </w:p>
    <w:p w14:paraId="0832A13C" w14:textId="45670EC1" w:rsidR="003B1053" w:rsidRPr="00DE5485" w:rsidRDefault="003B1053" w:rsidP="003B1053">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403DC9">
        <w:rPr>
          <w:rFonts w:ascii="Times New Roman" w:hAnsi="Times New Roman" w:cs="Times New Roman"/>
          <w:sz w:val="24"/>
          <w:szCs w:val="24"/>
        </w:rPr>
        <w:t>Приложение № 4. Проект договора</w:t>
      </w:r>
      <w:r w:rsidRPr="00403DC9">
        <w:rPr>
          <w:rFonts w:ascii="Times New Roman" w:hAnsi="Times New Roman" w:cs="Times New Roman"/>
          <w:sz w:val="24"/>
          <w:szCs w:val="24"/>
        </w:rPr>
        <w:tab/>
      </w:r>
      <w:r w:rsidR="00403DC9">
        <w:rPr>
          <w:rFonts w:ascii="Times New Roman" w:hAnsi="Times New Roman" w:cs="Times New Roman"/>
          <w:sz w:val="24"/>
          <w:szCs w:val="24"/>
        </w:rPr>
        <w:t>16</w:t>
      </w:r>
    </w:p>
    <w:p w14:paraId="19603578" w14:textId="77777777" w:rsidR="003B1053" w:rsidRPr="00DE5485" w:rsidRDefault="003B1053" w:rsidP="003B1053">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570EBE8A" w14:textId="77777777" w:rsidR="00FD60DC"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p>
    <w:p w14:paraId="077B181F" w14:textId="2DD171FD"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 </w:t>
      </w:r>
    </w:p>
    <w:p w14:paraId="05F2D7DB" w14:textId="65E71187" w:rsidR="000C0854" w:rsidRPr="0058036F" w:rsidRDefault="000C0854" w:rsidP="000C0854">
      <w:pPr>
        <w:snapToGrid w:val="0"/>
        <w:contextualSpacing/>
        <w:jc w:val="both"/>
        <w:rPr>
          <w:rFonts w:ascii="Times New Roman" w:hAnsi="Times New Roman"/>
          <w:sz w:val="24"/>
          <w:u w:val="single"/>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r w:rsidR="0058036F">
        <w:rPr>
          <w:rFonts w:ascii="Times New Roman" w:hAnsi="Times New Roman"/>
          <w:sz w:val="24"/>
          <w:lang w:val="en-US"/>
        </w:rPr>
        <w:t>cti</w:t>
      </w:r>
      <w:r w:rsidR="0058036F" w:rsidRPr="0058036F">
        <w:rPr>
          <w:rFonts w:ascii="Times New Roman" w:hAnsi="Times New Roman"/>
          <w:sz w:val="24"/>
        </w:rPr>
        <w:t>@</w:t>
      </w:r>
      <w:r w:rsidR="0058036F">
        <w:rPr>
          <w:rFonts w:ascii="Times New Roman" w:hAnsi="Times New Roman"/>
          <w:sz w:val="24"/>
          <w:lang w:val="en-US"/>
        </w:rPr>
        <w:t>niiet</w:t>
      </w:r>
      <w:r w:rsidR="0058036F" w:rsidRPr="0058036F">
        <w:rPr>
          <w:rFonts w:ascii="Times New Roman" w:hAnsi="Times New Roman"/>
          <w:sz w:val="24"/>
        </w:rPr>
        <w:t>.</w:t>
      </w:r>
      <w:r w:rsidR="0058036F">
        <w:rPr>
          <w:rFonts w:ascii="Times New Roman" w:hAnsi="Times New Roman"/>
          <w:sz w:val="24"/>
          <w:lang w:val="en-US"/>
        </w:rPr>
        <w:t>ru</w:t>
      </w:r>
    </w:p>
    <w:p w14:paraId="79D46862" w14:textId="77777777" w:rsidR="00FD60DC" w:rsidRPr="00FD60DC" w:rsidRDefault="00FD60DC" w:rsidP="000C0854">
      <w:pPr>
        <w:snapToGrid w:val="0"/>
        <w:contextualSpacing/>
        <w:jc w:val="both"/>
        <w:rPr>
          <w:rFonts w:ascii="Times New Roman" w:hAnsi="Times New Roman"/>
          <w:sz w:val="24"/>
        </w:rPr>
      </w:pPr>
    </w:p>
    <w:p w14:paraId="63D26C87" w14:textId="01534EFF" w:rsidR="004172FB" w:rsidRPr="0004021B" w:rsidRDefault="000C0854" w:rsidP="004172FB">
      <w:pPr>
        <w:snapToGrid w:val="0"/>
        <w:contextualSpacing/>
        <w:jc w:val="both"/>
        <w:rPr>
          <w:rFonts w:ascii="Times New Roman" w:hAnsi="Times New Roman" w:cs="Times New Roman"/>
          <w:sz w:val="24"/>
          <w:szCs w:val="24"/>
        </w:rPr>
      </w:pPr>
      <w:r w:rsidRPr="00195949">
        <w:rPr>
          <w:rFonts w:ascii="Times New Roman" w:hAnsi="Times New Roman"/>
          <w:bCs/>
          <w:sz w:val="24"/>
        </w:rPr>
        <w:t>Представитель Организатора по техническим вопросам:</w:t>
      </w:r>
      <w:r w:rsidR="00834576">
        <w:rPr>
          <w:rFonts w:ascii="Times New Roman" w:hAnsi="Times New Roman"/>
          <w:bCs/>
          <w:sz w:val="24"/>
        </w:rPr>
        <w:t xml:space="preserve"> </w:t>
      </w:r>
      <w:r w:rsidR="004172FB">
        <w:rPr>
          <w:rFonts w:ascii="Times New Roman" w:hAnsi="Times New Roman"/>
          <w:bCs/>
          <w:sz w:val="24"/>
        </w:rPr>
        <w:t xml:space="preserve">начальник </w:t>
      </w:r>
      <w:r w:rsidR="0058036F">
        <w:rPr>
          <w:rFonts w:ascii="Times New Roman" w:hAnsi="Times New Roman"/>
          <w:bCs/>
          <w:sz w:val="24"/>
        </w:rPr>
        <w:t>финансового отдела</w:t>
      </w:r>
      <w:r w:rsidR="004172FB">
        <w:rPr>
          <w:rFonts w:ascii="Times New Roman" w:hAnsi="Times New Roman"/>
          <w:bCs/>
          <w:sz w:val="24"/>
        </w:rPr>
        <w:t xml:space="preserve">, </w:t>
      </w:r>
      <w:r w:rsidR="004172FB">
        <w:rPr>
          <w:rFonts w:ascii="Times New Roman" w:hAnsi="Times New Roman" w:cs="Times New Roman"/>
          <w:sz w:val="24"/>
          <w:szCs w:val="24"/>
        </w:rPr>
        <w:t>адрес электронной почты</w:t>
      </w:r>
      <w:r w:rsidR="004172FB" w:rsidRPr="00457C79">
        <w:rPr>
          <w:rFonts w:ascii="Times New Roman" w:hAnsi="Times New Roman"/>
          <w:sz w:val="24"/>
        </w:rPr>
        <w:t>:</w:t>
      </w:r>
      <w:r w:rsidR="004172FB" w:rsidRPr="00457C79">
        <w:t xml:space="preserve"> </w:t>
      </w:r>
      <w:r w:rsidR="004172FB" w:rsidRPr="000A64F4">
        <w:rPr>
          <w:rFonts w:ascii="Times New Roman" w:hAnsi="Times New Roman" w:cs="Times New Roman"/>
          <w:sz w:val="24"/>
          <w:szCs w:val="24"/>
        </w:rPr>
        <w:t xml:space="preserve">– </w:t>
      </w:r>
      <w:r w:rsidR="00205BBF" w:rsidRPr="00205BBF">
        <w:rPr>
          <w:rFonts w:ascii="Times New Roman" w:hAnsi="Times New Roman" w:cs="Times New Roman"/>
          <w:b/>
          <w:sz w:val="24"/>
          <w:szCs w:val="24"/>
        </w:rPr>
        <w:t>n.egorina@niiet.ru</w:t>
      </w:r>
    </w:p>
    <w:p w14:paraId="195188E8" w14:textId="73356E39" w:rsidR="005043E5" w:rsidRPr="00C75A82" w:rsidRDefault="00EF4F8C" w:rsidP="00FD60DC">
      <w:pPr>
        <w:snapToGrid w:val="0"/>
        <w:contextualSpacing/>
        <w:jc w:val="both"/>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73AC5729" w14:textId="0906490B" w:rsidR="00AF4CC4" w:rsidRDefault="0059027C">
      <w:pPr>
        <w:tabs>
          <w:tab w:val="left" w:pos="0"/>
        </w:tabs>
        <w:snapToGrid w:val="0"/>
        <w:jc w:val="both"/>
        <w:rPr>
          <w:rFonts w:ascii="Times New Roman" w:hAnsi="Times New Roman"/>
          <w:sz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8" w:history="1">
        <w:r w:rsidR="0058036F" w:rsidRPr="00164F1C">
          <w:rPr>
            <w:rStyle w:val="a8"/>
            <w:rFonts w:ascii="Times New Roman" w:hAnsi="Times New Roman" w:cs="Times New Roman"/>
            <w:bCs/>
            <w:sz w:val="24"/>
            <w:szCs w:val="24"/>
            <w:lang w:val="en-US"/>
          </w:rPr>
          <w:t>http</w:t>
        </w:r>
        <w:r w:rsidR="0058036F" w:rsidRPr="00164F1C">
          <w:rPr>
            <w:rStyle w:val="a8"/>
            <w:rFonts w:ascii="Times New Roman" w:hAnsi="Times New Roman" w:cs="Times New Roman"/>
            <w:bCs/>
            <w:sz w:val="24"/>
            <w:szCs w:val="24"/>
          </w:rPr>
          <w:t>://</w:t>
        </w:r>
        <w:r w:rsidR="0058036F" w:rsidRPr="00164F1C">
          <w:rPr>
            <w:rStyle w:val="a8"/>
            <w:rFonts w:ascii="Times New Roman" w:hAnsi="Times New Roman" w:cs="Times New Roman"/>
            <w:bCs/>
            <w:sz w:val="24"/>
            <w:szCs w:val="24"/>
            <w:lang w:val="en-US"/>
          </w:rPr>
          <w:t>com</w:t>
        </w:r>
        <w:r w:rsidR="0058036F" w:rsidRPr="00164F1C">
          <w:rPr>
            <w:rStyle w:val="a8"/>
            <w:rFonts w:ascii="Times New Roman" w:hAnsi="Times New Roman" w:cs="Times New Roman"/>
            <w:bCs/>
            <w:sz w:val="24"/>
            <w:szCs w:val="24"/>
          </w:rPr>
          <w:t>.</w:t>
        </w:r>
        <w:r w:rsidR="0058036F" w:rsidRPr="00164F1C">
          <w:rPr>
            <w:rStyle w:val="a8"/>
            <w:rFonts w:ascii="Times New Roman" w:hAnsi="Times New Roman" w:cs="Times New Roman"/>
            <w:bCs/>
            <w:sz w:val="24"/>
            <w:szCs w:val="24"/>
            <w:lang w:val="en-US"/>
          </w:rPr>
          <w:t>roseltorg</w:t>
        </w:r>
        <w:r w:rsidR="0058036F" w:rsidRPr="00164F1C">
          <w:rPr>
            <w:rStyle w:val="a8"/>
            <w:rFonts w:ascii="Times New Roman" w:hAnsi="Times New Roman" w:cs="Times New Roman"/>
            <w:bCs/>
            <w:sz w:val="24"/>
            <w:szCs w:val="24"/>
          </w:rPr>
          <w:t>.</w:t>
        </w:r>
        <w:r w:rsidR="0058036F" w:rsidRPr="00164F1C">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8F7AD6">
        <w:rPr>
          <w:rFonts w:ascii="Times New Roman" w:hAnsi="Times New Roman" w:cs="Times New Roman"/>
          <w:sz w:val="24"/>
          <w:szCs w:val="24"/>
        </w:rPr>
        <w:t xml:space="preserve"> </w:t>
      </w:r>
    </w:p>
    <w:p w14:paraId="331BE9EA" w14:textId="5D3F7DEF" w:rsidR="005043E5" w:rsidRDefault="00AA5DAF">
      <w:pPr>
        <w:tabs>
          <w:tab w:val="left" w:pos="0"/>
        </w:tabs>
        <w:snapToGrid w:val="0"/>
        <w:jc w:val="both"/>
        <w:rPr>
          <w:rFonts w:ascii="Times New Roman" w:hAnsi="Times New Roman"/>
          <w:sz w:val="24"/>
        </w:rPr>
      </w:pPr>
      <w:r>
        <w:rPr>
          <w:rFonts w:ascii="Times New Roman" w:hAnsi="Times New Roman"/>
          <w:sz w:val="24"/>
        </w:rPr>
        <w:t xml:space="preserve">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450F03" w:rsidRPr="00450F03">
        <w:rPr>
          <w:rFonts w:ascii="Times New Roman" w:hAnsi="Times New Roman"/>
          <w:b/>
          <w:sz w:val="24"/>
          <w:highlight w:val="yellow"/>
        </w:rPr>
        <w:t>10:00</w:t>
      </w:r>
      <w:r w:rsidR="00324F62" w:rsidRPr="00450F03">
        <w:rPr>
          <w:rFonts w:ascii="Times New Roman" w:hAnsi="Times New Roman"/>
          <w:b/>
          <w:sz w:val="24"/>
          <w:highlight w:val="yellow"/>
        </w:rPr>
        <w:t xml:space="preserve"> </w:t>
      </w:r>
      <w:r w:rsidR="00AF4CC4">
        <w:rPr>
          <w:rFonts w:ascii="Times New Roman" w:hAnsi="Times New Roman"/>
          <w:b/>
          <w:sz w:val="24"/>
          <w:highlight w:val="yellow"/>
        </w:rPr>
        <w:t xml:space="preserve"> </w:t>
      </w:r>
      <w:r w:rsidR="0058036F">
        <w:rPr>
          <w:rFonts w:ascii="Times New Roman" w:hAnsi="Times New Roman"/>
          <w:b/>
          <w:sz w:val="24"/>
          <w:highlight w:val="yellow"/>
        </w:rPr>
        <w:t>30</w:t>
      </w:r>
      <w:r w:rsidR="004A65AE">
        <w:rPr>
          <w:rFonts w:ascii="Times New Roman" w:hAnsi="Times New Roman"/>
          <w:b/>
          <w:sz w:val="24"/>
          <w:highlight w:val="yellow"/>
        </w:rPr>
        <w:t>.0</w:t>
      </w:r>
      <w:r w:rsidR="0058036F">
        <w:rPr>
          <w:rFonts w:ascii="Times New Roman" w:hAnsi="Times New Roman"/>
          <w:b/>
          <w:sz w:val="24"/>
          <w:highlight w:val="yellow"/>
        </w:rPr>
        <w:t>7</w:t>
      </w:r>
      <w:r w:rsidR="00194904" w:rsidRPr="00C34BC2">
        <w:rPr>
          <w:rFonts w:ascii="Times New Roman" w:hAnsi="Times New Roman"/>
          <w:b/>
          <w:sz w:val="24"/>
          <w:highlight w:val="yellow"/>
        </w:rPr>
        <w:t>.</w:t>
      </w:r>
      <w:r w:rsidR="00002740" w:rsidRPr="00C34BC2">
        <w:rPr>
          <w:rFonts w:ascii="Times New Roman" w:hAnsi="Times New Roman"/>
          <w:b/>
          <w:sz w:val="28"/>
          <w:szCs w:val="28"/>
          <w:highlight w:val="yellow"/>
        </w:rPr>
        <w:t>202</w:t>
      </w:r>
      <w:r w:rsidR="00F21A6F">
        <w:rPr>
          <w:rFonts w:ascii="Times New Roman" w:hAnsi="Times New Roman"/>
          <w:b/>
          <w:sz w:val="28"/>
          <w:szCs w:val="28"/>
          <w:highlight w:val="yellow"/>
        </w:rPr>
        <w:t>5</w:t>
      </w:r>
      <w:r w:rsidR="00324F62" w:rsidRPr="00C34BC2">
        <w:rPr>
          <w:rFonts w:ascii="Times New Roman" w:hAnsi="Times New Roman"/>
          <w:b/>
          <w:sz w:val="28"/>
          <w:szCs w:val="28"/>
          <w:highlight w:val="yellow"/>
        </w:rPr>
        <w:t xml:space="preserve"> г.</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lastRenderedPageBreak/>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1A1694DE" w:rsidR="005043E5" w:rsidRPr="00C75A82" w:rsidRDefault="0001123D" w:rsidP="00205BBF">
      <w:pPr>
        <w:keepNext/>
        <w:tabs>
          <w:tab w:val="left" w:pos="993"/>
        </w:tabs>
        <w:outlineLvl w:val="1"/>
        <w:rPr>
          <w:rFonts w:ascii="Times New Roman" w:hAnsi="Times New Roman"/>
          <w:sz w:val="24"/>
          <w:szCs w:val="24"/>
        </w:rPr>
      </w:pPr>
      <w:r w:rsidRPr="00D37CB5">
        <w:rPr>
          <w:rFonts w:ascii="Times New Roman" w:hAnsi="Times New Roman"/>
          <w:sz w:val="24"/>
          <w:szCs w:val="24"/>
        </w:rPr>
        <w:t xml:space="preserve"> </w:t>
      </w:r>
      <w:r w:rsidR="00324F62" w:rsidRPr="00D37CB5">
        <w:rPr>
          <w:rFonts w:ascii="Times New Roman" w:hAnsi="Times New Roman"/>
          <w:sz w:val="24"/>
          <w:szCs w:val="24"/>
        </w:rPr>
        <w:t xml:space="preserve">Предметом закупки является: </w:t>
      </w:r>
      <w:r w:rsidR="00205BBF">
        <w:rPr>
          <w:rFonts w:ascii="Times New Roman" w:hAnsi="Times New Roman"/>
          <w:sz w:val="24"/>
          <w:szCs w:val="24"/>
        </w:rPr>
        <w:t>О</w:t>
      </w:r>
      <w:r w:rsidR="00205BBF" w:rsidRPr="00205BBF">
        <w:rPr>
          <w:rFonts w:ascii="Times New Roman" w:hAnsi="Times New Roman" w:cs="Times New Roman"/>
          <w:bCs/>
          <w:sz w:val="24"/>
          <w:szCs w:val="24"/>
        </w:rPr>
        <w:t>казание услуг по  страхованию    недвижимости    и   оборудования   от терроризма и</w:t>
      </w:r>
      <w:r w:rsidR="00205BBF">
        <w:rPr>
          <w:rFonts w:ascii="Times New Roman" w:hAnsi="Times New Roman" w:cs="Times New Roman"/>
          <w:bCs/>
          <w:sz w:val="24"/>
          <w:szCs w:val="24"/>
        </w:rPr>
        <w:t xml:space="preserve"> </w:t>
      </w:r>
      <w:r w:rsidR="00205BBF" w:rsidRPr="00205BBF">
        <w:rPr>
          <w:rFonts w:ascii="Times New Roman" w:hAnsi="Times New Roman" w:cs="Times New Roman"/>
          <w:bCs/>
          <w:sz w:val="24"/>
          <w:szCs w:val="24"/>
        </w:rPr>
        <w:t>диверсии по тарифу «Риски стандартные +терроризм и диверсия»</w:t>
      </w:r>
      <w:r w:rsidR="00B259B8">
        <w:rPr>
          <w:rFonts w:ascii="Times New Roman" w:hAnsi="Times New Roman"/>
          <w:sz w:val="24"/>
          <w:szCs w:val="24"/>
        </w:rPr>
        <w:t xml:space="preserve"> </w:t>
      </w:r>
      <w:r w:rsidR="008F03EF">
        <w:rPr>
          <w:rFonts w:ascii="Times New Roman" w:hAnsi="Times New Roman" w:cs="Times New Roman"/>
          <w:bCs/>
          <w:sz w:val="24"/>
          <w:szCs w:val="24"/>
        </w:rPr>
        <w:t xml:space="preserve"> </w:t>
      </w:r>
      <w:r w:rsidR="004B54FB">
        <w:rPr>
          <w:rFonts w:ascii="Times New Roman" w:hAnsi="Times New Roman" w:cs="Times New Roman"/>
          <w:bCs/>
          <w:sz w:val="24"/>
          <w:szCs w:val="24"/>
        </w:rPr>
        <w:t xml:space="preserve"> </w:t>
      </w:r>
      <w:r w:rsidR="00324F62" w:rsidRPr="00533C77">
        <w:rPr>
          <w:rFonts w:ascii="Times New Roman" w:hAnsi="Times New Roman"/>
          <w:sz w:val="24"/>
          <w:szCs w:val="24"/>
        </w:rPr>
        <w:t xml:space="preserve">в соответствии с Техническим заданием </w:t>
      </w:r>
      <w:r w:rsidR="00324F62" w:rsidRPr="00B708FB">
        <w:rPr>
          <w:rFonts w:ascii="Times New Roman" w:hAnsi="Times New Roman"/>
          <w:sz w:val="24"/>
          <w:szCs w:val="24"/>
        </w:rPr>
        <w:t>(Приложение № 3</w:t>
      </w:r>
      <w:r w:rsidR="00F62B08" w:rsidRPr="00B708FB">
        <w:rPr>
          <w:rFonts w:ascii="Times New Roman" w:hAnsi="Times New Roman"/>
          <w:sz w:val="24"/>
          <w:szCs w:val="24"/>
        </w:rPr>
        <w:t xml:space="preserve"> к документации</w:t>
      </w:r>
      <w:r w:rsidR="00533C77" w:rsidRPr="00B708FB">
        <w:rPr>
          <w:rFonts w:ascii="Times New Roman" w:hAnsi="Times New Roman"/>
          <w:sz w:val="24"/>
          <w:szCs w:val="24"/>
        </w:rPr>
        <w:t>.</w:t>
      </w:r>
      <w:r w:rsidR="003F0DDA" w:rsidRPr="00B708FB">
        <w:rPr>
          <w:rFonts w:ascii="Times New Roman" w:hAnsi="Times New Roman"/>
          <w:sz w:val="24"/>
          <w:szCs w:val="24"/>
        </w:rPr>
        <w:t xml:space="preserve"> </w:t>
      </w:r>
      <w:r w:rsidR="00533C77" w:rsidRPr="00B708FB">
        <w:rPr>
          <w:rFonts w:ascii="Times New Roman" w:hAnsi="Times New Roman"/>
          <w:sz w:val="24"/>
          <w:szCs w:val="24"/>
        </w:rPr>
        <w:t>ТЗ</w:t>
      </w:r>
      <w:r w:rsidR="005C7FCE" w:rsidRPr="00B708FB">
        <w:rPr>
          <w:rFonts w:ascii="Times New Roman" w:hAnsi="Times New Roman"/>
          <w:sz w:val="24"/>
          <w:szCs w:val="24"/>
        </w:rPr>
        <w:t>)</w:t>
      </w:r>
      <w:r w:rsidR="008D478E" w:rsidRPr="00533C77">
        <w:rPr>
          <w:rFonts w:ascii="Times New Roman" w:hAnsi="Times New Roman"/>
          <w:sz w:val="24"/>
          <w:szCs w:val="24"/>
        </w:rPr>
        <w:t xml:space="preserve"> </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CE45FE6" w14:textId="43FC6BAD" w:rsidR="00533C77" w:rsidRPr="00C75A82" w:rsidRDefault="00324F62" w:rsidP="00533C77">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sidR="00205BBF">
        <w:rPr>
          <w:rFonts w:ascii="Times New Roman" w:hAnsi="Times New Roman" w:cs="Times New Roman"/>
          <w:sz w:val="24"/>
        </w:rPr>
        <w:t>о</w:t>
      </w:r>
      <w:r w:rsidR="00205BBF" w:rsidRPr="00205BBF">
        <w:rPr>
          <w:rFonts w:ascii="Times New Roman" w:hAnsi="Times New Roman" w:cs="Times New Roman"/>
          <w:bCs/>
          <w:sz w:val="24"/>
          <w:szCs w:val="24"/>
        </w:rPr>
        <w:t>казание услуг по  страхованию    недвижимости    и   оборудования   от терроризма и</w:t>
      </w:r>
      <w:r w:rsidR="00205BBF">
        <w:rPr>
          <w:rFonts w:ascii="Times New Roman" w:hAnsi="Times New Roman" w:cs="Times New Roman"/>
          <w:bCs/>
          <w:sz w:val="24"/>
          <w:szCs w:val="24"/>
        </w:rPr>
        <w:t xml:space="preserve"> </w:t>
      </w:r>
      <w:r w:rsidR="00205BBF" w:rsidRPr="00205BBF">
        <w:rPr>
          <w:rFonts w:ascii="Times New Roman" w:hAnsi="Times New Roman" w:cs="Times New Roman"/>
          <w:bCs/>
          <w:sz w:val="24"/>
          <w:szCs w:val="24"/>
        </w:rPr>
        <w:t>диверсии по тарифу «Риски стандартные +терроризм и диверсия»</w:t>
      </w:r>
      <w:r w:rsidR="00205BBF">
        <w:rPr>
          <w:rFonts w:ascii="Times New Roman" w:hAnsi="Times New Roman"/>
          <w:sz w:val="24"/>
          <w:szCs w:val="24"/>
        </w:rPr>
        <w:t xml:space="preserve"> </w:t>
      </w:r>
      <w:r w:rsidR="00205BBF">
        <w:rPr>
          <w:rFonts w:ascii="Times New Roman" w:hAnsi="Times New Roman" w:cs="Times New Roman"/>
          <w:bCs/>
          <w:sz w:val="24"/>
          <w:szCs w:val="24"/>
        </w:rPr>
        <w:t xml:space="preserve">  </w:t>
      </w:r>
      <w:r w:rsidR="00C25D7F">
        <w:rPr>
          <w:rFonts w:ascii="Times New Roman" w:hAnsi="Times New Roman" w:cs="Times New Roman"/>
          <w:sz w:val="28"/>
          <w:szCs w:val="28"/>
        </w:rPr>
        <w:t xml:space="preserve"> </w:t>
      </w:r>
      <w:r w:rsidR="004D4ED8">
        <w:rPr>
          <w:rFonts w:ascii="Times New Roman" w:hAnsi="Times New Roman"/>
          <w:sz w:val="24"/>
          <w:szCs w:val="24"/>
        </w:rPr>
        <w:t xml:space="preserve">указаны </w:t>
      </w:r>
      <w:r w:rsidR="00160DA4" w:rsidRPr="00533C77">
        <w:rPr>
          <w:rFonts w:ascii="Times New Roman" w:hAnsi="Times New Roman"/>
          <w:sz w:val="24"/>
          <w:szCs w:val="24"/>
        </w:rPr>
        <w:t>в  Техническ</w:t>
      </w:r>
      <w:r w:rsidR="004D4ED8">
        <w:rPr>
          <w:rFonts w:ascii="Times New Roman" w:hAnsi="Times New Roman"/>
          <w:sz w:val="24"/>
          <w:szCs w:val="24"/>
        </w:rPr>
        <w:t>ом</w:t>
      </w:r>
      <w:r w:rsidR="00160DA4" w:rsidRPr="00533C77">
        <w:rPr>
          <w:rFonts w:ascii="Times New Roman" w:hAnsi="Times New Roman"/>
          <w:sz w:val="24"/>
          <w:szCs w:val="24"/>
        </w:rPr>
        <w:t xml:space="preserve"> задани</w:t>
      </w:r>
      <w:r w:rsidR="00C25D7F">
        <w:rPr>
          <w:rFonts w:ascii="Times New Roman" w:hAnsi="Times New Roman"/>
          <w:sz w:val="24"/>
          <w:szCs w:val="24"/>
        </w:rPr>
        <w:t>и</w:t>
      </w:r>
      <w:r w:rsidR="008D478E" w:rsidRPr="00C75A82">
        <w:rPr>
          <w:rFonts w:ascii="Times New Roman" w:hAnsi="Times New Roman"/>
          <w:sz w:val="24"/>
          <w:szCs w:val="24"/>
        </w:rPr>
        <w:t xml:space="preserve"> </w:t>
      </w:r>
      <w:r w:rsidR="00533C77" w:rsidRPr="00B708FB">
        <w:rPr>
          <w:rFonts w:ascii="Times New Roman" w:hAnsi="Times New Roman"/>
          <w:sz w:val="24"/>
          <w:szCs w:val="24"/>
        </w:rPr>
        <w:t>(Приложение № 3 к документации.</w:t>
      </w:r>
      <w:r w:rsidR="00492948">
        <w:rPr>
          <w:rFonts w:ascii="Times New Roman" w:hAnsi="Times New Roman"/>
          <w:sz w:val="24"/>
          <w:szCs w:val="24"/>
        </w:rPr>
        <w:t xml:space="preserve"> </w:t>
      </w:r>
      <w:r w:rsidR="00533C77" w:rsidRPr="00B708FB">
        <w:rPr>
          <w:rFonts w:ascii="Times New Roman" w:hAnsi="Times New Roman"/>
          <w:sz w:val="24"/>
          <w:szCs w:val="24"/>
        </w:rPr>
        <w:t>ТЗ</w:t>
      </w:r>
      <w:r w:rsidR="005C7FCE" w:rsidRPr="00B708FB">
        <w:rPr>
          <w:rFonts w:ascii="Times New Roman" w:hAnsi="Times New Roman"/>
          <w:sz w:val="24"/>
          <w:szCs w:val="24"/>
        </w:rPr>
        <w:t>)</w:t>
      </w:r>
      <w:r w:rsidR="00533C77" w:rsidRPr="00B708FB">
        <w:rPr>
          <w:rFonts w:ascii="Times New Roman" w:hAnsi="Times New Roman"/>
          <w:sz w:val="24"/>
          <w:szCs w:val="24"/>
        </w:rPr>
        <w:t>.</w:t>
      </w:r>
    </w:p>
    <w:p w14:paraId="06C7696D" w14:textId="059DAC37" w:rsidR="008D478E" w:rsidRPr="00194904" w:rsidRDefault="008D478E" w:rsidP="00533C77">
      <w:pPr>
        <w:jc w:val="center"/>
        <w:rPr>
          <w:rFonts w:ascii="Times New Roman" w:hAnsi="Times New Roman"/>
          <w:sz w:val="24"/>
          <w:szCs w:val="24"/>
          <w:highlight w:val="yellow"/>
        </w:rPr>
      </w:pP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lastRenderedPageBreak/>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24B60E77" w14:textId="0D82117A" w:rsidR="00205BBF" w:rsidRPr="00E07D20" w:rsidRDefault="00205BBF" w:rsidP="00205BBF">
      <w:pPr>
        <w:pStyle w:val="afb"/>
        <w:tabs>
          <w:tab w:val="left" w:pos="1985"/>
        </w:tabs>
        <w:ind w:left="0" w:firstLine="709"/>
        <w:jc w:val="both"/>
        <w:rPr>
          <w:rFonts w:ascii="Times New Roman" w:hAnsi="Times New Roman" w:cs="Times New Roman"/>
          <w:b/>
          <w:sz w:val="24"/>
        </w:rPr>
      </w:pPr>
      <w:r w:rsidRPr="00E07D20">
        <w:rPr>
          <w:rFonts w:ascii="Times New Roman" w:hAnsi="Times New Roman" w:cs="Times New Roman"/>
          <w:sz w:val="24"/>
        </w:rPr>
        <w:t xml:space="preserve">Услуги </w:t>
      </w:r>
      <w:r w:rsidRPr="00205BBF">
        <w:rPr>
          <w:rFonts w:ascii="Times New Roman" w:hAnsi="Times New Roman" w:cs="Times New Roman"/>
          <w:bCs/>
          <w:sz w:val="24"/>
          <w:szCs w:val="24"/>
        </w:rPr>
        <w:t>по  страхованию    недвижимости    и   оборудования   от терроризма и</w:t>
      </w:r>
      <w:r>
        <w:rPr>
          <w:rFonts w:ascii="Times New Roman" w:hAnsi="Times New Roman" w:cs="Times New Roman"/>
          <w:bCs/>
          <w:sz w:val="24"/>
          <w:szCs w:val="24"/>
        </w:rPr>
        <w:t xml:space="preserve"> </w:t>
      </w:r>
      <w:r w:rsidRPr="00205BBF">
        <w:rPr>
          <w:rFonts w:ascii="Times New Roman" w:hAnsi="Times New Roman" w:cs="Times New Roman"/>
          <w:bCs/>
          <w:sz w:val="24"/>
          <w:szCs w:val="24"/>
        </w:rPr>
        <w:t>диверсии по тарифу «Риски стандартные +терроризм и диверсия»</w:t>
      </w:r>
      <w:r>
        <w:rPr>
          <w:rFonts w:ascii="Times New Roman" w:hAnsi="Times New Roman" w:cs="Times New Roman"/>
          <w:bCs/>
          <w:sz w:val="24"/>
          <w:szCs w:val="24"/>
        </w:rPr>
        <w:t xml:space="preserve">  </w:t>
      </w:r>
      <w:r w:rsidRPr="00E07D20">
        <w:rPr>
          <w:rFonts w:ascii="Times New Roman" w:hAnsi="Times New Roman" w:cs="Times New Roman"/>
          <w:sz w:val="24"/>
        </w:rPr>
        <w:t xml:space="preserve"> оказываются в п</w:t>
      </w:r>
      <w:r>
        <w:rPr>
          <w:rFonts w:ascii="Times New Roman" w:hAnsi="Times New Roman" w:cs="Times New Roman"/>
          <w:sz w:val="24"/>
        </w:rPr>
        <w:t>о</w:t>
      </w:r>
      <w:r w:rsidRPr="00E07D20">
        <w:rPr>
          <w:rFonts w:ascii="Times New Roman" w:hAnsi="Times New Roman" w:cs="Times New Roman"/>
          <w:sz w:val="24"/>
        </w:rPr>
        <w:t>лном объеме в соответствии с Приложением № 4</w:t>
      </w:r>
      <w:r>
        <w:rPr>
          <w:rFonts w:ascii="Times New Roman" w:hAnsi="Times New Roman" w:cs="Times New Roman"/>
          <w:sz w:val="24"/>
        </w:rPr>
        <w:t>.</w:t>
      </w:r>
      <w:r w:rsidRPr="00E07D20">
        <w:rPr>
          <w:rFonts w:ascii="Times New Roman" w:hAnsi="Times New Roman" w:cs="Times New Roman"/>
          <w:sz w:val="24"/>
        </w:rPr>
        <w:t>Проект договора.</w:t>
      </w:r>
    </w:p>
    <w:p w14:paraId="7755BE19" w14:textId="77777777" w:rsidR="00205BBF" w:rsidRPr="00E07D20" w:rsidRDefault="00205BBF" w:rsidP="00205BBF">
      <w:pPr>
        <w:numPr>
          <w:ilvl w:val="0"/>
          <w:numId w:val="4"/>
        </w:numPr>
        <w:tabs>
          <w:tab w:val="left" w:pos="0"/>
          <w:tab w:val="left" w:pos="720"/>
        </w:tabs>
        <w:snapToGrid w:val="0"/>
        <w:ind w:left="0" w:firstLine="0"/>
        <w:rPr>
          <w:rFonts w:ascii="Times New Roman" w:hAnsi="Times New Roman" w:cs="Times New Roman"/>
          <w:b/>
          <w:sz w:val="24"/>
        </w:rPr>
      </w:pPr>
      <w:r w:rsidRPr="00E07D20">
        <w:rPr>
          <w:rFonts w:ascii="Times New Roman" w:hAnsi="Times New Roman" w:cs="Times New Roman"/>
          <w:b/>
          <w:sz w:val="24"/>
        </w:rPr>
        <w:t>Условия оплаты:</w:t>
      </w:r>
      <w:r>
        <w:rPr>
          <w:rFonts w:ascii="Times New Roman" w:hAnsi="Times New Roman" w:cs="Times New Roman"/>
          <w:b/>
          <w:sz w:val="24"/>
        </w:rPr>
        <w:t xml:space="preserve"> </w:t>
      </w:r>
      <w:r w:rsidRPr="00E07D20">
        <w:rPr>
          <w:rFonts w:ascii="Times New Roman" w:hAnsi="Times New Roman" w:cs="Times New Roman"/>
          <w:b/>
          <w:sz w:val="24"/>
        </w:rPr>
        <w:t>в соответствии с  Приложением №4  к  документации. Проект договора</w:t>
      </w:r>
    </w:p>
    <w:p w14:paraId="2F6AC13D" w14:textId="77777777" w:rsidR="00205BBF" w:rsidRPr="00C138D3" w:rsidRDefault="00205BBF" w:rsidP="00205BBF">
      <w:pPr>
        <w:tabs>
          <w:tab w:val="left" w:pos="0"/>
          <w:tab w:val="left" w:pos="720"/>
        </w:tabs>
        <w:snapToGrid w:val="0"/>
        <w:rPr>
          <w:rFonts w:ascii="Times New Roman" w:hAnsi="Times New Roman" w:cs="Times New Roman"/>
          <w:b/>
          <w:sz w:val="24"/>
          <w:highlight w:val="yellow"/>
        </w:rPr>
      </w:pPr>
    </w:p>
    <w:p w14:paraId="2D841A40" w14:textId="77777777" w:rsidR="00205BBF" w:rsidRPr="00E07D20" w:rsidRDefault="00205BBF" w:rsidP="00205BBF">
      <w:pPr>
        <w:suppressAutoHyphens/>
        <w:ind w:firstLine="284"/>
        <w:jc w:val="both"/>
        <w:rPr>
          <w:rFonts w:ascii="Times New Roman" w:hAnsi="Times New Roman" w:cs="Times New Roman"/>
          <w:b/>
          <w:sz w:val="24"/>
        </w:rPr>
      </w:pPr>
      <w:r w:rsidRPr="00E07D20">
        <w:rPr>
          <w:rFonts w:ascii="Times New Roman" w:hAnsi="Times New Roman" w:cs="Times New Roman"/>
          <w:b/>
          <w:sz w:val="24"/>
        </w:rPr>
        <w:t xml:space="preserve">        Валюта: российский рубль</w:t>
      </w:r>
    </w:p>
    <w:p w14:paraId="3FEFE1F7" w14:textId="77777777" w:rsidR="00205BBF" w:rsidRPr="00C138D3" w:rsidRDefault="00205BBF" w:rsidP="00205BBF">
      <w:pPr>
        <w:pStyle w:val="afd"/>
        <w:jc w:val="both"/>
        <w:rPr>
          <w:rFonts w:ascii="Times New Roman" w:hAnsi="Times New Roman" w:cs="Times New Roman"/>
          <w:b/>
          <w:i/>
          <w:sz w:val="24"/>
          <w:szCs w:val="24"/>
          <w:highlight w:val="yellow"/>
        </w:rPr>
      </w:pPr>
    </w:p>
    <w:p w14:paraId="70BC9CF7" w14:textId="77777777" w:rsidR="00205BBF" w:rsidRPr="00FB5C39" w:rsidRDefault="00205BBF" w:rsidP="00205BBF">
      <w:pPr>
        <w:snapToGrid w:val="0"/>
        <w:jc w:val="both"/>
        <w:rPr>
          <w:rFonts w:ascii="Times New Roman" w:hAnsi="Times New Roman" w:cs="Times New Roman"/>
          <w:sz w:val="24"/>
          <w:u w:val="single"/>
        </w:rPr>
      </w:pPr>
    </w:p>
    <w:p w14:paraId="0EDEA093" w14:textId="77777777" w:rsidR="00205BBF" w:rsidRDefault="00205BBF" w:rsidP="00205BBF">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30FDBEDC" w14:textId="77777777" w:rsidR="00653F39" w:rsidRPr="00051381" w:rsidRDefault="00653F39" w:rsidP="00120D84">
      <w:pPr>
        <w:suppressAutoHyphens/>
        <w:ind w:firstLine="284"/>
        <w:jc w:val="both"/>
        <w:rPr>
          <w:rFonts w:ascii="Times New Roman" w:hAnsi="Times New Roman" w:cs="Times New Roman"/>
          <w:b/>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5A2C1FB2" w14:textId="77777777"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69C8E05B" w14:textId="77777777"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5A53E417" w14:textId="77777777"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На имущество Участника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5F6228CF" w14:textId="77777777"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Предложения на участие в закупочной процедуре;</w:t>
      </w:r>
    </w:p>
    <w:p w14:paraId="53C480F6" w14:textId="77777777" w:rsidR="00205BBF" w:rsidRDefault="00205BBF" w:rsidP="00205BBF">
      <w:pPr>
        <w:numPr>
          <w:ilvl w:val="0"/>
          <w:numId w:val="8"/>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34944F8F" w14:textId="77777777" w:rsidR="00205BBF" w:rsidRPr="00205BBF" w:rsidRDefault="00205BBF" w:rsidP="00205BBF">
      <w:pPr>
        <w:keepNext/>
        <w:numPr>
          <w:ilvl w:val="0"/>
          <w:numId w:val="8"/>
        </w:numPr>
        <w:snapToGrid w:val="0"/>
        <w:ind w:left="720"/>
        <w:contextualSpacing/>
        <w:jc w:val="both"/>
        <w:rPr>
          <w:rFonts w:ascii="Times New Roman" w:hAnsi="Times New Roman"/>
          <w:b/>
          <w:sz w:val="24"/>
          <w:u w:val="single"/>
        </w:rPr>
      </w:pPr>
      <w:r w:rsidRPr="00205BBF">
        <w:rPr>
          <w:rFonts w:ascii="Times New Roman" w:hAnsi="Times New Roman" w:cs="Times New Roman"/>
          <w:b/>
          <w:sz w:val="24"/>
          <w:szCs w:val="24"/>
          <w:u w:val="single"/>
        </w:rPr>
        <w:t>Участник должен иметь  действующую лицензию на оказание услуг, являющихся предметом закупки, предусмотренную Законом Российской Федерации от 27.11.1992 № 4015-1 «Об организации страхового дела в Российской Федерации»;</w:t>
      </w:r>
    </w:p>
    <w:p w14:paraId="38BCF3E5" w14:textId="77777777" w:rsidR="00205BBF" w:rsidRPr="00205BBF" w:rsidRDefault="00205BBF" w:rsidP="00205BBF">
      <w:pPr>
        <w:keepNext/>
        <w:numPr>
          <w:ilvl w:val="0"/>
          <w:numId w:val="8"/>
        </w:numPr>
        <w:snapToGrid w:val="0"/>
        <w:ind w:left="720"/>
        <w:contextualSpacing/>
        <w:jc w:val="both"/>
        <w:rPr>
          <w:rFonts w:ascii="Times New Roman" w:hAnsi="Times New Roman"/>
          <w:b/>
          <w:sz w:val="24"/>
          <w:u w:val="single"/>
        </w:rPr>
      </w:pPr>
      <w:r w:rsidRPr="00205BBF">
        <w:rPr>
          <w:rFonts w:ascii="Times New Roman" w:hAnsi="Times New Roman" w:cs="Times New Roman"/>
          <w:b/>
          <w:sz w:val="24"/>
          <w:szCs w:val="24"/>
          <w:u w:val="single"/>
        </w:rPr>
        <w:t xml:space="preserve">Участник должен иметь  действительный рейтинг надежности, присвоенный рейтинговыми агенствами </w:t>
      </w:r>
      <w:r w:rsidRPr="00205BBF">
        <w:rPr>
          <w:rFonts w:ascii="Times New Roman" w:hAnsi="Times New Roman" w:cs="Times New Roman"/>
          <w:b/>
          <w:sz w:val="24"/>
          <w:szCs w:val="24"/>
          <w:u w:val="single"/>
          <w:lang w:val="en-US"/>
        </w:rPr>
        <w:t>RAEX</w:t>
      </w:r>
      <w:r w:rsidRPr="00205BBF">
        <w:rPr>
          <w:rFonts w:ascii="Times New Roman" w:hAnsi="Times New Roman" w:cs="Times New Roman"/>
          <w:b/>
          <w:sz w:val="24"/>
          <w:szCs w:val="24"/>
          <w:u w:val="single"/>
        </w:rPr>
        <w:t xml:space="preserve">( АО «Эксперт РА») или АКРА (АО) не ниже </w:t>
      </w:r>
      <w:r w:rsidRPr="00205BBF">
        <w:rPr>
          <w:rFonts w:ascii="Times New Roman" w:hAnsi="Times New Roman" w:cs="Times New Roman"/>
          <w:b/>
          <w:sz w:val="24"/>
          <w:szCs w:val="24"/>
          <w:u w:val="single"/>
          <w:lang w:val="en-US"/>
        </w:rPr>
        <w:t>RU</w:t>
      </w:r>
      <w:r w:rsidRPr="00205BBF">
        <w:rPr>
          <w:rFonts w:ascii="Times New Roman" w:hAnsi="Times New Roman" w:cs="Times New Roman"/>
          <w:b/>
          <w:sz w:val="24"/>
          <w:szCs w:val="24"/>
          <w:u w:val="single"/>
        </w:rPr>
        <w:t xml:space="preserve"> </w:t>
      </w:r>
      <w:r w:rsidRPr="00205BBF">
        <w:rPr>
          <w:rFonts w:ascii="Times New Roman" w:hAnsi="Times New Roman" w:cs="Times New Roman"/>
          <w:b/>
          <w:sz w:val="24"/>
          <w:szCs w:val="24"/>
          <w:u w:val="single"/>
          <w:lang w:val="en-US"/>
        </w:rPr>
        <w:t>AA</w:t>
      </w:r>
      <w:r w:rsidRPr="00205BBF">
        <w:rPr>
          <w:rFonts w:ascii="Times New Roman" w:hAnsi="Times New Roman" w:cs="Times New Roman"/>
          <w:b/>
          <w:sz w:val="24"/>
          <w:szCs w:val="24"/>
          <w:u w:val="single"/>
        </w:rPr>
        <w:t>.</w:t>
      </w:r>
    </w:p>
    <w:p w14:paraId="43E574F4" w14:textId="77777777" w:rsidR="00205BBF" w:rsidRPr="00C1534A" w:rsidRDefault="00205BBF" w:rsidP="00205BBF">
      <w:pPr>
        <w:keepNext/>
        <w:snapToGrid w:val="0"/>
        <w:contextualSpacing/>
        <w:jc w:val="both"/>
        <w:rPr>
          <w:rFonts w:ascii="Times New Roman" w:hAnsi="Times New Roman"/>
          <w:b/>
          <w:sz w:val="24"/>
        </w:rPr>
      </w:pPr>
    </w:p>
    <w:p w14:paraId="667970FC" w14:textId="1D96C20D" w:rsidR="00DE7C60" w:rsidRDefault="00DE7C60" w:rsidP="00BF0DCE">
      <w:pPr>
        <w:ind w:firstLine="709"/>
        <w:jc w:val="both"/>
        <w:rPr>
          <w:rFonts w:ascii="Times New Roman" w:hAnsi="Times New Roman" w:cs="Times New Roman"/>
          <w:sz w:val="24"/>
          <w:szCs w:val="24"/>
        </w:rPr>
      </w:pP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6DA440B8" w14:textId="775C8724" w:rsidR="005043E5" w:rsidRDefault="00324F62" w:rsidP="004D4ED8">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lastRenderedPageBreak/>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7BE03D0E" w14:textId="56A64B92" w:rsidR="00F21A6F" w:rsidRDefault="00F2164F" w:rsidP="008A27F0">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r w:rsidR="00F21A6F">
        <w:rPr>
          <w:rFonts w:ascii="Times New Roman" w:hAnsi="Times New Roman" w:cs="Times New Roman"/>
          <w:sz w:val="24"/>
          <w:szCs w:val="24"/>
        </w:rPr>
        <w:t>.</w:t>
      </w:r>
    </w:p>
    <w:p w14:paraId="01E98C6E" w14:textId="77777777" w:rsidR="00BD3E3A" w:rsidRPr="00BD3E3A" w:rsidRDefault="00BD3E3A" w:rsidP="00BD3E3A">
      <w:pPr>
        <w:numPr>
          <w:ilvl w:val="0"/>
          <w:numId w:val="25"/>
        </w:numPr>
        <w:tabs>
          <w:tab w:val="left" w:pos="2978"/>
        </w:tabs>
        <w:snapToGrid w:val="0"/>
        <w:contextualSpacing/>
        <w:jc w:val="both"/>
        <w:rPr>
          <w:rFonts w:ascii="Times New Roman" w:hAnsi="Times New Roman" w:cs="Times New Roman"/>
          <w:b/>
          <w:sz w:val="24"/>
          <w:szCs w:val="24"/>
          <w:u w:val="single"/>
        </w:rPr>
      </w:pPr>
      <w:r w:rsidRPr="00BD3E3A">
        <w:rPr>
          <w:rFonts w:ascii="Times New Roman" w:hAnsi="Times New Roman" w:cs="Times New Roman"/>
          <w:b/>
          <w:sz w:val="24"/>
          <w:szCs w:val="24"/>
          <w:u w:val="single"/>
        </w:rPr>
        <w:t xml:space="preserve">копию действующей лицензии на оказание услуг, являющихся предметом закупки; </w:t>
      </w:r>
    </w:p>
    <w:p w14:paraId="77BD00B8" w14:textId="77777777" w:rsidR="00BD3E3A" w:rsidRPr="00BD3E3A" w:rsidRDefault="00BD3E3A" w:rsidP="00BD3E3A">
      <w:pPr>
        <w:numPr>
          <w:ilvl w:val="0"/>
          <w:numId w:val="25"/>
        </w:numPr>
        <w:tabs>
          <w:tab w:val="left" w:pos="2978"/>
        </w:tabs>
        <w:snapToGrid w:val="0"/>
        <w:contextualSpacing/>
        <w:jc w:val="both"/>
        <w:rPr>
          <w:rFonts w:ascii="Times New Roman" w:hAnsi="Times New Roman" w:cs="Times New Roman"/>
          <w:b/>
          <w:sz w:val="24"/>
          <w:szCs w:val="24"/>
          <w:u w:val="single"/>
        </w:rPr>
      </w:pPr>
      <w:r w:rsidRPr="00BD3E3A">
        <w:rPr>
          <w:rFonts w:ascii="Times New Roman" w:hAnsi="Times New Roman" w:cs="Times New Roman"/>
          <w:b/>
          <w:sz w:val="24"/>
          <w:szCs w:val="24"/>
          <w:u w:val="single"/>
        </w:rPr>
        <w:t>копию бухгалтерского баланса страховой организации за последний год (Форма ОКУД 0410125);</w:t>
      </w:r>
    </w:p>
    <w:p w14:paraId="09EF2874" w14:textId="4AE66AE8" w:rsidR="00BD3E3A" w:rsidRPr="0030392F" w:rsidRDefault="00BD3E3A" w:rsidP="00B7435D">
      <w:pPr>
        <w:numPr>
          <w:ilvl w:val="0"/>
          <w:numId w:val="25"/>
        </w:numPr>
        <w:tabs>
          <w:tab w:val="left" w:pos="2978"/>
        </w:tabs>
        <w:snapToGrid w:val="0"/>
        <w:spacing w:before="60" w:after="60" w:line="276" w:lineRule="auto"/>
        <w:contextualSpacing/>
        <w:jc w:val="both"/>
        <w:rPr>
          <w:rFonts w:ascii="Times New Roman" w:hAnsi="Times New Roman" w:cs="Times New Roman"/>
          <w:b/>
          <w:sz w:val="24"/>
          <w:szCs w:val="24"/>
          <w:u w:val="single"/>
        </w:rPr>
      </w:pPr>
      <w:r w:rsidRPr="0030392F">
        <w:rPr>
          <w:rFonts w:ascii="Times New Roman" w:hAnsi="Times New Roman" w:cs="Times New Roman"/>
          <w:b/>
          <w:sz w:val="24"/>
          <w:szCs w:val="24"/>
          <w:u w:val="single"/>
        </w:rPr>
        <w:t>копию Формы   «Отчет о финансовых  результатах страховой   компании    за  последний год</w:t>
      </w:r>
      <w:r w:rsidR="0030392F" w:rsidRPr="0030392F">
        <w:rPr>
          <w:rFonts w:ascii="Times New Roman" w:hAnsi="Times New Roman" w:cs="Times New Roman"/>
          <w:b/>
          <w:sz w:val="24"/>
          <w:szCs w:val="24"/>
          <w:u w:val="single"/>
        </w:rPr>
        <w:t xml:space="preserve"> </w:t>
      </w:r>
      <w:r w:rsidRPr="0030392F">
        <w:rPr>
          <w:rFonts w:ascii="Times New Roman" w:hAnsi="Times New Roman" w:cs="Times New Roman"/>
          <w:b/>
          <w:sz w:val="24"/>
          <w:szCs w:val="24"/>
        </w:rPr>
        <w:t xml:space="preserve">   (Форма  ОКУД 0420126</w:t>
      </w:r>
      <w:r w:rsidRPr="0030392F">
        <w:rPr>
          <w:rFonts w:ascii="Times New Roman" w:hAnsi="Times New Roman" w:cs="Times New Roman"/>
          <w:b/>
          <w:sz w:val="24"/>
          <w:szCs w:val="24"/>
          <w:u w:val="single"/>
        </w:rPr>
        <w:t>);</w:t>
      </w:r>
    </w:p>
    <w:p w14:paraId="36EFA017" w14:textId="77777777" w:rsidR="00BD3E3A" w:rsidRPr="00BD3E3A" w:rsidRDefault="00BD3E3A" w:rsidP="00BD3E3A">
      <w:pPr>
        <w:pStyle w:val="-30"/>
        <w:numPr>
          <w:ilvl w:val="0"/>
          <w:numId w:val="25"/>
        </w:numPr>
        <w:tabs>
          <w:tab w:val="left" w:pos="426"/>
        </w:tabs>
        <w:spacing w:line="240" w:lineRule="auto"/>
        <w:rPr>
          <w:rFonts w:ascii="Times New Roman" w:hAnsi="Times New Roman" w:cs="Times New Roman"/>
          <w:b/>
          <w:sz w:val="24"/>
          <w:szCs w:val="24"/>
          <w:u w:val="single"/>
        </w:rPr>
      </w:pPr>
      <w:r w:rsidRPr="00BD3E3A">
        <w:rPr>
          <w:rFonts w:ascii="Times New Roman" w:hAnsi="Times New Roman" w:cs="Times New Roman"/>
          <w:b/>
          <w:sz w:val="24"/>
          <w:szCs w:val="24"/>
          <w:u w:val="single"/>
        </w:rPr>
        <w:t xml:space="preserve">наличие действительного рейтинга надежности, присвоенный рейтинговыми агенствами </w:t>
      </w:r>
      <w:r w:rsidRPr="00BD3E3A">
        <w:rPr>
          <w:rFonts w:ascii="Times New Roman" w:hAnsi="Times New Roman" w:cs="Times New Roman"/>
          <w:b/>
          <w:sz w:val="24"/>
          <w:szCs w:val="24"/>
          <w:u w:val="single"/>
          <w:lang w:val="en-US"/>
        </w:rPr>
        <w:t>RAEX</w:t>
      </w:r>
      <w:r w:rsidRPr="00BD3E3A">
        <w:rPr>
          <w:rFonts w:ascii="Times New Roman" w:hAnsi="Times New Roman" w:cs="Times New Roman"/>
          <w:b/>
          <w:sz w:val="24"/>
          <w:szCs w:val="24"/>
          <w:u w:val="single"/>
        </w:rPr>
        <w:t xml:space="preserve">( АО «Эксперт РА») или АКРА (АО) , не  ниже </w:t>
      </w:r>
      <w:r w:rsidRPr="00BD3E3A">
        <w:rPr>
          <w:rFonts w:ascii="Times New Roman" w:hAnsi="Times New Roman" w:cs="Times New Roman"/>
          <w:b/>
          <w:sz w:val="24"/>
          <w:szCs w:val="24"/>
          <w:u w:val="single"/>
          <w:lang w:val="en-US"/>
        </w:rPr>
        <w:t>RU</w:t>
      </w:r>
      <w:r w:rsidRPr="00BD3E3A">
        <w:rPr>
          <w:rFonts w:ascii="Times New Roman" w:hAnsi="Times New Roman" w:cs="Times New Roman"/>
          <w:b/>
          <w:sz w:val="24"/>
          <w:szCs w:val="24"/>
          <w:u w:val="single"/>
        </w:rPr>
        <w:t xml:space="preserve"> </w:t>
      </w:r>
      <w:r w:rsidRPr="00BD3E3A">
        <w:rPr>
          <w:rFonts w:ascii="Times New Roman" w:hAnsi="Times New Roman" w:cs="Times New Roman"/>
          <w:b/>
          <w:sz w:val="24"/>
          <w:szCs w:val="24"/>
          <w:u w:val="single"/>
          <w:lang w:val="en-US"/>
        </w:rPr>
        <w:t>AA</w:t>
      </w:r>
      <w:r w:rsidRPr="00BD3E3A">
        <w:rPr>
          <w:rFonts w:ascii="Times New Roman" w:hAnsi="Times New Roman" w:cs="Times New Roman"/>
          <w:b/>
          <w:sz w:val="24"/>
          <w:szCs w:val="24"/>
          <w:u w:val="single"/>
        </w:rPr>
        <w:t>.</w:t>
      </w:r>
    </w:p>
    <w:p w14:paraId="21DD63CE" w14:textId="77777777" w:rsidR="00BD3E3A" w:rsidRPr="00BD3E3A" w:rsidRDefault="00BD3E3A" w:rsidP="00BD3E3A">
      <w:pPr>
        <w:pStyle w:val="afb"/>
        <w:numPr>
          <w:ilvl w:val="0"/>
          <w:numId w:val="25"/>
        </w:numPr>
        <w:jc w:val="both"/>
        <w:rPr>
          <w:rFonts w:ascii="Times New Roman" w:hAnsi="Times New Roman"/>
          <w:b/>
          <w:sz w:val="24"/>
          <w:u w:val="single"/>
        </w:rPr>
      </w:pPr>
      <w:r w:rsidRPr="00BD3E3A">
        <w:rPr>
          <w:rFonts w:ascii="Times New Roman" w:hAnsi="Times New Roman"/>
          <w:b/>
          <w:sz w:val="24"/>
          <w:u w:val="single"/>
        </w:rPr>
        <w:t>иные документы, которые, по мнению Участника, подтверждают его соответствие установленным требованиям.</w:t>
      </w:r>
    </w:p>
    <w:p w14:paraId="44ADFDC6" w14:textId="2467BFDB" w:rsidR="00BD3E3A" w:rsidRDefault="00BD3E3A" w:rsidP="00BD3E3A">
      <w:pPr>
        <w:pStyle w:val="-30"/>
        <w:tabs>
          <w:tab w:val="clear" w:pos="1701"/>
          <w:tab w:val="left" w:pos="426"/>
        </w:tabs>
        <w:spacing w:line="240" w:lineRule="auto"/>
        <w:rPr>
          <w:rFonts w:ascii="Times New Roman" w:hAnsi="Times New Roman" w:cs="Times New Roman"/>
          <w:sz w:val="24"/>
          <w:szCs w:val="24"/>
        </w:rPr>
      </w:pP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lastRenderedPageBreak/>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76DF6B6D"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30392F">
        <w:rPr>
          <w:rFonts w:ascii="Times New Roman" w:hAnsi="Times New Roman"/>
          <w:b/>
          <w:sz w:val="24"/>
        </w:rPr>
        <w:t>01</w:t>
      </w:r>
      <w:r w:rsidRPr="00965991">
        <w:rPr>
          <w:rFonts w:ascii="Times New Roman" w:hAnsi="Times New Roman"/>
          <w:b/>
          <w:sz w:val="24"/>
        </w:rPr>
        <w:t>»</w:t>
      </w:r>
      <w:r w:rsidR="00F031EB" w:rsidRPr="00F031EB">
        <w:rPr>
          <w:rFonts w:ascii="Times New Roman" w:hAnsi="Times New Roman"/>
          <w:b/>
          <w:sz w:val="24"/>
        </w:rPr>
        <w:t xml:space="preserve"> </w:t>
      </w:r>
      <w:r w:rsidR="0030392F">
        <w:rPr>
          <w:rFonts w:ascii="Times New Roman" w:hAnsi="Times New Roman"/>
          <w:b/>
          <w:sz w:val="24"/>
        </w:rPr>
        <w:t>октября</w:t>
      </w:r>
      <w:r w:rsidRPr="00965991">
        <w:rPr>
          <w:rFonts w:ascii="Times New Roman" w:hAnsi="Times New Roman"/>
          <w:b/>
          <w:sz w:val="24"/>
        </w:rPr>
        <w:t xml:space="preserve"> 202</w:t>
      </w:r>
      <w:r w:rsidR="00416CD5">
        <w:rPr>
          <w:rFonts w:ascii="Times New Roman" w:hAnsi="Times New Roman"/>
          <w:b/>
          <w:sz w:val="24"/>
        </w:rPr>
        <w:t>5</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0B4C1D60" w14:textId="23B40623" w:rsidR="00D13380" w:rsidRPr="0006129D" w:rsidRDefault="00295E19" w:rsidP="00D13380">
      <w:pPr>
        <w:snapToGrid w:val="0"/>
        <w:jc w:val="both"/>
        <w:rPr>
          <w:rFonts w:ascii="Times New Roman" w:hAnsi="Times New Roman" w:cs="Times New Roman"/>
          <w:b/>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Pr="005D72FD">
        <w:rPr>
          <w:rFonts w:ascii="Times New Roman" w:hAnsi="Times New Roman"/>
          <w:sz w:val="24"/>
        </w:rPr>
        <w:t>закупки</w:t>
      </w:r>
      <w:r w:rsidR="00D13380" w:rsidRPr="005D72FD">
        <w:rPr>
          <w:rFonts w:ascii="Times New Roman" w:hAnsi="Times New Roman" w:cs="Times New Roman"/>
          <w:sz w:val="24"/>
          <w:szCs w:val="24"/>
        </w:rPr>
        <w:t xml:space="preserve"> </w:t>
      </w:r>
      <w:r w:rsidR="00D13380" w:rsidRPr="0006129D">
        <w:rPr>
          <w:rFonts w:ascii="Times New Roman" w:hAnsi="Times New Roman" w:cs="Times New Roman"/>
          <w:b/>
          <w:sz w:val="24"/>
          <w:szCs w:val="24"/>
        </w:rPr>
        <w:t>(в электронной форме на ЭТП</w:t>
      </w:r>
      <w:r w:rsidR="0006129D" w:rsidRPr="0006129D">
        <w:rPr>
          <w:rFonts w:ascii="Times New Roman" w:hAnsi="Times New Roman" w:cs="Times New Roman"/>
          <w:b/>
          <w:sz w:val="24"/>
          <w:szCs w:val="24"/>
        </w:rPr>
        <w:t>)</w:t>
      </w:r>
      <w:r w:rsidR="005261DB" w:rsidRPr="0006129D">
        <w:rPr>
          <w:rFonts w:ascii="Times New Roman" w:hAnsi="Times New Roman" w:cs="Times New Roman"/>
          <w:b/>
          <w:sz w:val="24"/>
          <w:szCs w:val="24"/>
        </w:rPr>
        <w:t>.</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45DC471E"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 и/или посредством направления писем на электронный адреса Участников.</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Default="00395638" w:rsidP="00395638">
      <w:pPr>
        <w:snapToGrid w:val="0"/>
        <w:jc w:val="both"/>
        <w:rPr>
          <w:rFonts w:ascii="Times New Roman" w:hAnsi="Times New Roman"/>
          <w:sz w:val="24"/>
        </w:rPr>
      </w:pPr>
      <w:r w:rsidRPr="002D5334">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1800F6BF" w:rsidR="007D3BF6" w:rsidRPr="00F27D70" w:rsidRDefault="007D3BF6" w:rsidP="000B7764">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C34BC2">
        <w:rPr>
          <w:rFonts w:ascii="Times New Roman" w:hAnsi="Times New Roman"/>
          <w:b/>
          <w:sz w:val="24"/>
          <w:szCs w:val="24"/>
        </w:rPr>
        <w:t>«</w:t>
      </w:r>
      <w:r w:rsidR="0030392F">
        <w:rPr>
          <w:rFonts w:ascii="Times New Roman" w:hAnsi="Times New Roman"/>
          <w:b/>
          <w:sz w:val="24"/>
          <w:szCs w:val="24"/>
        </w:rPr>
        <w:t>18</w:t>
      </w:r>
      <w:r w:rsidRPr="00C34BC2">
        <w:rPr>
          <w:rFonts w:ascii="Times New Roman" w:hAnsi="Times New Roman"/>
          <w:b/>
          <w:sz w:val="24"/>
          <w:szCs w:val="24"/>
        </w:rPr>
        <w:t>»</w:t>
      </w:r>
      <w:r w:rsidR="00D13380" w:rsidRPr="00C34BC2">
        <w:rPr>
          <w:rFonts w:ascii="Times New Roman" w:hAnsi="Times New Roman"/>
          <w:b/>
          <w:sz w:val="24"/>
          <w:szCs w:val="24"/>
        </w:rPr>
        <w:t xml:space="preserve"> </w:t>
      </w:r>
      <w:r w:rsidR="0030392F">
        <w:rPr>
          <w:rFonts w:ascii="Times New Roman" w:hAnsi="Times New Roman"/>
          <w:b/>
          <w:sz w:val="24"/>
          <w:szCs w:val="24"/>
        </w:rPr>
        <w:t>июля</w:t>
      </w:r>
      <w:r w:rsidRPr="00C34BC2">
        <w:rPr>
          <w:rFonts w:ascii="Times New Roman" w:hAnsi="Times New Roman"/>
          <w:b/>
          <w:sz w:val="24"/>
          <w:szCs w:val="24"/>
        </w:rPr>
        <w:t xml:space="preserve"> 202</w:t>
      </w:r>
      <w:r w:rsidR="00F21A6F">
        <w:rPr>
          <w:rFonts w:ascii="Times New Roman" w:hAnsi="Times New Roman"/>
          <w:b/>
          <w:sz w:val="24"/>
          <w:szCs w:val="24"/>
        </w:rPr>
        <w:t>5</w:t>
      </w:r>
      <w:r w:rsidRPr="00103A59">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232D1359" w14:textId="134C0318" w:rsidR="000B7764" w:rsidRPr="00DE5485" w:rsidRDefault="007D3BF6" w:rsidP="000B7764">
      <w:pPr>
        <w:keepNext/>
        <w:keepLines/>
        <w:snapToGrid w:val="0"/>
        <w:jc w:val="both"/>
        <w:rPr>
          <w:rFonts w:ascii="Times New Roman" w:hAnsi="Times New Roman"/>
          <w:sz w:val="24"/>
        </w:rPr>
      </w:pPr>
      <w:r w:rsidRPr="00F27D70">
        <w:rPr>
          <w:rFonts w:ascii="Times New Roman" w:hAnsi="Times New Roman"/>
          <w:sz w:val="24"/>
        </w:rPr>
        <w:lastRenderedPageBreak/>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r w:rsidR="000B7764" w:rsidRPr="000B7764">
        <w:rPr>
          <w:rFonts w:ascii="Times New Roman" w:hAnsi="Times New Roman"/>
          <w:sz w:val="24"/>
        </w:rPr>
        <w:t xml:space="preserve"> </w:t>
      </w:r>
      <w:r w:rsidR="000B7764" w:rsidRPr="00DE5485">
        <w:rPr>
          <w:rFonts w:ascii="Times New Roman" w:hAnsi="Times New Roman"/>
          <w:sz w:val="24"/>
        </w:rPr>
        <w:t>или посредством направления на электронный адрес Организатора закупок.</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149BC672"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 xml:space="preserve">6.4.3 При проведении закупочной процедуры на ЭТП, в зависимости от возможностей ЭТП, </w:t>
      </w:r>
      <w:r w:rsidRPr="002707CA">
        <w:rPr>
          <w:rFonts w:ascii="Times New Roman" w:hAnsi="Times New Roman" w:cs="Times New Roman"/>
          <w:sz w:val="24"/>
          <w:szCs w:val="24"/>
        </w:rPr>
        <w:lastRenderedPageBreak/>
        <w:t>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0" w:name="_Toc74745885"/>
      <w:r w:rsidRPr="00104EF3">
        <w:rPr>
          <w:rFonts w:ascii="Times New Roman" w:hAnsi="Times New Roman" w:cs="Times New Roman"/>
          <w:b/>
          <w:color w:val="auto"/>
          <w:sz w:val="24"/>
          <w:szCs w:val="24"/>
        </w:rPr>
        <w:t>7. Определение Победителя и Подписание Договора</w:t>
      </w:r>
      <w:bookmarkEnd w:id="0"/>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1"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1"/>
    </w:p>
    <w:p w14:paraId="5519934A" w14:textId="1ABFF38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r w:rsidRPr="007167E9">
        <w:rPr>
          <w:rFonts w:ascii="Times New Roman" w:hAnsi="Times New Roman"/>
          <w:sz w:val="24"/>
        </w:rPr>
        <w:t xml:space="preserve">»: </w:t>
      </w:r>
      <w:hyperlink r:id="rId10"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51347398" w14:textId="77777777" w:rsidR="008C7774" w:rsidRPr="00DE5485" w:rsidRDefault="008C7774" w:rsidP="008C7774">
      <w:pPr>
        <w:snapToGrid w:val="0"/>
        <w:contextualSpacing/>
        <w:jc w:val="both"/>
        <w:rPr>
          <w:rFonts w:ascii="Times New Roman" w:hAnsi="Times New Roman"/>
          <w:sz w:val="22"/>
        </w:rPr>
      </w:pPr>
    </w:p>
    <w:p w14:paraId="48671D60" w14:textId="77777777" w:rsidR="008C7774" w:rsidRPr="00104EF3" w:rsidRDefault="008C7774" w:rsidP="00F0268B">
      <w:pPr>
        <w:snapToGrid w:val="0"/>
        <w:jc w:val="both"/>
        <w:rPr>
          <w:rFonts w:ascii="Times New Roman" w:hAnsi="Times New Roman" w:cs="Times New Roman"/>
          <w:b/>
          <w:sz w:val="24"/>
          <w:szCs w:val="24"/>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6A8098B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EA27C2">
        <w:rPr>
          <w:rFonts w:ascii="Times New Roman" w:hAnsi="Times New Roman"/>
          <w:sz w:val="22"/>
        </w:rPr>
        <w:t>5</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8B3974D" w14:textId="2FFA3725" w:rsidR="008D47BD" w:rsidRPr="008D47BD" w:rsidRDefault="00324F62" w:rsidP="007476F6">
      <w:pPr>
        <w:keepNext/>
        <w:jc w:val="both"/>
        <w:outlineLvl w:val="1"/>
        <w:rPr>
          <w:rFonts w:ascii="Times New Roman" w:hAnsi="Times New Roman" w:cs="Times New Roman"/>
          <w:sz w:val="24"/>
          <w:szCs w:val="24"/>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Pr="00EA27C2">
        <w:rPr>
          <w:rFonts w:ascii="Times New Roman" w:hAnsi="Times New Roman"/>
          <w:sz w:val="22"/>
          <w:szCs w:val="22"/>
        </w:rPr>
        <w:t xml:space="preserve">на </w:t>
      </w:r>
      <w:r w:rsidR="007476F6">
        <w:rPr>
          <w:rFonts w:ascii="Times New Roman" w:hAnsi="Times New Roman" w:cs="Times New Roman"/>
          <w:sz w:val="24"/>
        </w:rPr>
        <w:t>о</w:t>
      </w:r>
      <w:r w:rsidR="007476F6" w:rsidRPr="00205BBF">
        <w:rPr>
          <w:rFonts w:ascii="Times New Roman" w:hAnsi="Times New Roman" w:cs="Times New Roman"/>
          <w:bCs/>
          <w:sz w:val="24"/>
          <w:szCs w:val="24"/>
        </w:rPr>
        <w:t>казание услуг по  страхованию    недвижимости    и   оборудования   от терроризма и</w:t>
      </w:r>
      <w:r w:rsidR="007476F6">
        <w:rPr>
          <w:rFonts w:ascii="Times New Roman" w:hAnsi="Times New Roman" w:cs="Times New Roman"/>
          <w:bCs/>
          <w:sz w:val="24"/>
          <w:szCs w:val="24"/>
        </w:rPr>
        <w:t xml:space="preserve"> </w:t>
      </w:r>
      <w:r w:rsidR="007476F6" w:rsidRPr="00205BBF">
        <w:rPr>
          <w:rFonts w:ascii="Times New Roman" w:hAnsi="Times New Roman" w:cs="Times New Roman"/>
          <w:bCs/>
          <w:sz w:val="24"/>
          <w:szCs w:val="24"/>
        </w:rPr>
        <w:t>диверсии по тарифу «Риски стандартные +терроризм и диверсия»</w:t>
      </w:r>
      <w:r w:rsidR="007476F6">
        <w:rPr>
          <w:rFonts w:ascii="Times New Roman" w:hAnsi="Times New Roman"/>
          <w:sz w:val="24"/>
          <w:szCs w:val="24"/>
        </w:rPr>
        <w:t xml:space="preserve"> </w:t>
      </w:r>
      <w:r w:rsidR="007476F6">
        <w:rPr>
          <w:rFonts w:ascii="Times New Roman" w:hAnsi="Times New Roman" w:cs="Times New Roman"/>
          <w:bCs/>
          <w:sz w:val="24"/>
          <w:szCs w:val="24"/>
        </w:rPr>
        <w:t xml:space="preserve"> </w:t>
      </w:r>
      <w:r w:rsidR="00D301CD" w:rsidRPr="004B54FB">
        <w:rPr>
          <w:rFonts w:ascii="Times New Roman" w:hAnsi="Times New Roman" w:cs="Times New Roman"/>
          <w:bCs/>
          <w:sz w:val="24"/>
          <w:szCs w:val="24"/>
        </w:rPr>
        <w:t xml:space="preserve"> </w:t>
      </w:r>
      <w:r w:rsidR="002C6DB8" w:rsidRPr="00F27D70">
        <w:rPr>
          <w:rFonts w:ascii="Times New Roman" w:hAnsi="Times New Roman"/>
          <w:sz w:val="22"/>
          <w:szCs w:val="22"/>
        </w:rPr>
        <w:t xml:space="preserve"> </w:t>
      </w:r>
      <w:r w:rsidRPr="00F27D70">
        <w:rPr>
          <w:rFonts w:ascii="Times New Roman" w:hAnsi="Times New Roman"/>
          <w:sz w:val="22"/>
          <w:szCs w:val="22"/>
        </w:rPr>
        <w:t>в</w:t>
      </w:r>
      <w:r w:rsidRPr="00A64125">
        <w:rPr>
          <w:rFonts w:ascii="Times New Roman" w:hAnsi="Times New Roman"/>
          <w:sz w:val="22"/>
          <w:szCs w:val="22"/>
        </w:rPr>
        <w:t xml:space="preserve"> </w:t>
      </w:r>
      <w:r w:rsidR="00307DF4">
        <w:rPr>
          <w:rFonts w:ascii="Times New Roman" w:hAnsi="Times New Roman"/>
          <w:sz w:val="22"/>
          <w:szCs w:val="22"/>
        </w:rPr>
        <w:t xml:space="preserve"> </w:t>
      </w:r>
      <w:r w:rsidRPr="00A64125">
        <w:rPr>
          <w:rFonts w:ascii="Times New Roman" w:hAnsi="Times New Roman"/>
          <w:sz w:val="22"/>
          <w:szCs w:val="22"/>
        </w:rPr>
        <w:t>соответствии с</w:t>
      </w:r>
      <w:r w:rsidR="00307DF4">
        <w:rPr>
          <w:rFonts w:ascii="Times New Roman" w:hAnsi="Times New Roman"/>
          <w:sz w:val="22"/>
          <w:szCs w:val="22"/>
        </w:rPr>
        <w:t xml:space="preserve">  </w:t>
      </w:r>
      <w:r w:rsidRPr="00A64125">
        <w:rPr>
          <w:rFonts w:ascii="Times New Roman" w:hAnsi="Times New Roman"/>
          <w:sz w:val="22"/>
          <w:szCs w:val="22"/>
        </w:rPr>
        <w:t xml:space="preserve"> Техническим заданием </w:t>
      </w:r>
      <w:r w:rsidR="005545C0" w:rsidRPr="00533C77">
        <w:rPr>
          <w:rFonts w:ascii="Times New Roman" w:hAnsi="Times New Roman"/>
          <w:sz w:val="24"/>
          <w:szCs w:val="24"/>
        </w:rPr>
        <w:t>(Приложение</w:t>
      </w:r>
      <w:r w:rsidR="00332F6A">
        <w:rPr>
          <w:rFonts w:ascii="Times New Roman" w:hAnsi="Times New Roman"/>
          <w:sz w:val="24"/>
          <w:szCs w:val="24"/>
        </w:rPr>
        <w:t xml:space="preserve"> </w:t>
      </w:r>
      <w:r w:rsidR="005545C0" w:rsidRPr="00533C77">
        <w:rPr>
          <w:rFonts w:ascii="Times New Roman" w:hAnsi="Times New Roman"/>
          <w:sz w:val="24"/>
          <w:szCs w:val="24"/>
        </w:rPr>
        <w:t xml:space="preserve"> № </w:t>
      </w:r>
      <w:r w:rsidR="00D25724">
        <w:rPr>
          <w:rFonts w:ascii="Times New Roman" w:hAnsi="Times New Roman"/>
          <w:sz w:val="24"/>
          <w:szCs w:val="24"/>
        </w:rPr>
        <w:t>3</w:t>
      </w:r>
      <w:r w:rsidR="005545C0" w:rsidRPr="00533C77">
        <w:rPr>
          <w:rFonts w:ascii="Times New Roman" w:hAnsi="Times New Roman"/>
          <w:sz w:val="24"/>
          <w:szCs w:val="24"/>
        </w:rPr>
        <w:t xml:space="preserve"> к документации.ТЗ</w:t>
      </w:r>
      <w:r w:rsidR="005545C0">
        <w:rPr>
          <w:rFonts w:ascii="Times New Roman" w:hAnsi="Times New Roman"/>
          <w:sz w:val="24"/>
          <w:szCs w:val="24"/>
        </w:rPr>
        <w:t>)</w:t>
      </w:r>
      <w:r w:rsidR="00332F6A">
        <w:rPr>
          <w:rFonts w:ascii="Times New Roman" w:hAnsi="Times New Roman"/>
          <w:sz w:val="24"/>
          <w:szCs w:val="24"/>
        </w:rPr>
        <w:t>, опубликованное на ЭТП, и принимая установленные в них требования и условия,</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26C6582A"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являющимся неотъемлемым приложением к настоящему письму и составляющим вместе с настоящим письмом Предложение</w:t>
      </w:r>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44F8446"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A27C2">
        <w:rPr>
          <w:rFonts w:ascii="Times New Roman" w:hAnsi="Times New Roman"/>
          <w:sz w:val="22"/>
        </w:rPr>
        <w:t>5</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7928FB72" w14:textId="6D2607F1" w:rsidR="00483967" w:rsidRPr="008D47BD" w:rsidRDefault="00F031EB" w:rsidP="00F031EB">
      <w:pPr>
        <w:keepNext/>
        <w:jc w:val="both"/>
        <w:outlineLvl w:val="1"/>
        <w:rPr>
          <w:rFonts w:ascii="Times New Roman" w:hAnsi="Times New Roman" w:cs="Times New Roman"/>
          <w:sz w:val="24"/>
          <w:szCs w:val="24"/>
        </w:rPr>
      </w:pPr>
      <w:r w:rsidRPr="00F031EB">
        <w:rPr>
          <w:rFonts w:ascii="Times New Roman" w:hAnsi="Times New Roman" w:cs="Times New Roman"/>
          <w:bCs/>
          <w:sz w:val="22"/>
          <w:szCs w:val="22"/>
        </w:rPr>
        <w:t xml:space="preserve">На </w:t>
      </w:r>
      <w:r w:rsidR="007476F6">
        <w:rPr>
          <w:rFonts w:ascii="Times New Roman" w:hAnsi="Times New Roman" w:cs="Times New Roman"/>
          <w:sz w:val="24"/>
        </w:rPr>
        <w:t>о</w:t>
      </w:r>
      <w:r w:rsidR="007476F6" w:rsidRPr="00205BBF">
        <w:rPr>
          <w:rFonts w:ascii="Times New Roman" w:hAnsi="Times New Roman" w:cs="Times New Roman"/>
          <w:bCs/>
          <w:sz w:val="24"/>
          <w:szCs w:val="24"/>
        </w:rPr>
        <w:t>казание услуг по  страхованию    недвижимости    и   оборудования   от терроризма и</w:t>
      </w:r>
      <w:r w:rsidR="007476F6">
        <w:rPr>
          <w:rFonts w:ascii="Times New Roman" w:hAnsi="Times New Roman" w:cs="Times New Roman"/>
          <w:bCs/>
          <w:sz w:val="24"/>
          <w:szCs w:val="24"/>
        </w:rPr>
        <w:t xml:space="preserve"> </w:t>
      </w:r>
      <w:r w:rsidR="007476F6" w:rsidRPr="00205BBF">
        <w:rPr>
          <w:rFonts w:ascii="Times New Roman" w:hAnsi="Times New Roman" w:cs="Times New Roman"/>
          <w:bCs/>
          <w:sz w:val="24"/>
          <w:szCs w:val="24"/>
        </w:rPr>
        <w:t>диверсии по тарифу «Риски стандартные +терроризм и диверсия»</w:t>
      </w:r>
      <w:r w:rsidR="007476F6">
        <w:rPr>
          <w:rFonts w:ascii="Times New Roman" w:hAnsi="Times New Roman" w:cs="Times New Roman"/>
          <w:bCs/>
          <w:sz w:val="24"/>
          <w:szCs w:val="24"/>
        </w:rPr>
        <w:t xml:space="preserve"> </w:t>
      </w:r>
      <w:r w:rsidR="00483967" w:rsidRPr="00F27D70">
        <w:rPr>
          <w:rFonts w:ascii="Times New Roman" w:hAnsi="Times New Roman"/>
          <w:sz w:val="22"/>
          <w:szCs w:val="22"/>
        </w:rPr>
        <w:t>в</w:t>
      </w:r>
      <w:r w:rsidR="00483967" w:rsidRPr="00A64125">
        <w:rPr>
          <w:rFonts w:ascii="Times New Roman" w:hAnsi="Times New Roman"/>
          <w:sz w:val="22"/>
          <w:szCs w:val="22"/>
        </w:rPr>
        <w:t xml:space="preserve"> </w:t>
      </w:r>
      <w:r w:rsidR="00483967">
        <w:rPr>
          <w:rFonts w:ascii="Times New Roman" w:hAnsi="Times New Roman"/>
          <w:sz w:val="22"/>
          <w:szCs w:val="22"/>
        </w:rPr>
        <w:t xml:space="preserve"> </w:t>
      </w:r>
      <w:r w:rsidR="00483967" w:rsidRPr="00A64125">
        <w:rPr>
          <w:rFonts w:ascii="Times New Roman" w:hAnsi="Times New Roman"/>
          <w:sz w:val="22"/>
          <w:szCs w:val="22"/>
        </w:rPr>
        <w:t>соответствии с</w:t>
      </w:r>
      <w:r w:rsidR="00483967">
        <w:rPr>
          <w:rFonts w:ascii="Times New Roman" w:hAnsi="Times New Roman"/>
          <w:sz w:val="22"/>
          <w:szCs w:val="22"/>
        </w:rPr>
        <w:t xml:space="preserve">  </w:t>
      </w:r>
      <w:r w:rsidR="00483967" w:rsidRPr="00A64125">
        <w:rPr>
          <w:rFonts w:ascii="Times New Roman" w:hAnsi="Times New Roman"/>
          <w:sz w:val="22"/>
          <w:szCs w:val="22"/>
        </w:rPr>
        <w:t xml:space="preserve"> Техническим заданием </w:t>
      </w:r>
      <w:r w:rsidR="00483967" w:rsidRPr="00533C77">
        <w:rPr>
          <w:rFonts w:ascii="Times New Roman" w:hAnsi="Times New Roman"/>
          <w:sz w:val="24"/>
          <w:szCs w:val="24"/>
        </w:rPr>
        <w:t>(Приложение</w:t>
      </w:r>
      <w:r w:rsidR="00483967">
        <w:rPr>
          <w:rFonts w:ascii="Times New Roman" w:hAnsi="Times New Roman"/>
          <w:sz w:val="24"/>
          <w:szCs w:val="24"/>
        </w:rPr>
        <w:t xml:space="preserve"> </w:t>
      </w:r>
      <w:r w:rsidR="00483967" w:rsidRPr="00533C77">
        <w:rPr>
          <w:rFonts w:ascii="Times New Roman" w:hAnsi="Times New Roman"/>
          <w:sz w:val="24"/>
          <w:szCs w:val="24"/>
        </w:rPr>
        <w:t xml:space="preserve"> № </w:t>
      </w:r>
      <w:r w:rsidR="00D25724">
        <w:rPr>
          <w:rFonts w:ascii="Times New Roman" w:hAnsi="Times New Roman"/>
          <w:sz w:val="24"/>
          <w:szCs w:val="24"/>
        </w:rPr>
        <w:t>3</w:t>
      </w:r>
      <w:r w:rsidR="00483967" w:rsidRPr="00533C77">
        <w:rPr>
          <w:rFonts w:ascii="Times New Roman" w:hAnsi="Times New Roman"/>
          <w:sz w:val="24"/>
          <w:szCs w:val="24"/>
        </w:rPr>
        <w:t xml:space="preserve"> к документации.</w:t>
      </w:r>
      <w:r>
        <w:rPr>
          <w:rFonts w:ascii="Times New Roman" w:hAnsi="Times New Roman"/>
          <w:sz w:val="24"/>
          <w:szCs w:val="24"/>
        </w:rPr>
        <w:t xml:space="preserve"> </w:t>
      </w:r>
      <w:r w:rsidR="00483967" w:rsidRPr="00533C77">
        <w:rPr>
          <w:rFonts w:ascii="Times New Roman" w:hAnsi="Times New Roman"/>
          <w:sz w:val="24"/>
          <w:szCs w:val="24"/>
        </w:rPr>
        <w:t>ТЗ</w:t>
      </w:r>
      <w:r w:rsidR="00483967">
        <w:rPr>
          <w:rFonts w:ascii="Times New Roman" w:hAnsi="Times New Roman"/>
          <w:sz w:val="24"/>
          <w:szCs w:val="24"/>
        </w:rPr>
        <w:t>)</w:t>
      </w:r>
      <w:r w:rsidR="00483967" w:rsidRPr="008D47BD">
        <w:rPr>
          <w:rFonts w:ascii="Times New Roman" w:hAnsi="Times New Roman" w:cs="Times New Roman"/>
          <w:b/>
          <w:i/>
          <w:sz w:val="24"/>
          <w:szCs w:val="24"/>
        </w:rPr>
        <w:t xml:space="preserve"> </w:t>
      </w:r>
    </w:p>
    <w:p w14:paraId="2C07CBC7" w14:textId="14401316" w:rsidR="005043E5" w:rsidRDefault="005043E5" w:rsidP="00483967">
      <w:pPr>
        <w:jc w:val="both"/>
        <w:rPr>
          <w:rFonts w:ascii="Times New Roman" w:hAnsi="Times New Roman"/>
          <w:b/>
          <w:sz w:val="22"/>
        </w:rPr>
      </w:pPr>
    </w:p>
    <w:p w14:paraId="148C61B1" w14:textId="77777777" w:rsidR="001B41F1" w:rsidRDefault="001B41F1" w:rsidP="001B41F1">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688C7726" w14:textId="77777777" w:rsidR="001B41F1" w:rsidRDefault="001B41F1" w:rsidP="001B41F1">
      <w:pPr>
        <w:tabs>
          <w:tab w:val="left" w:pos="0"/>
        </w:tabs>
        <w:snapToGrid w:val="0"/>
        <w:jc w:val="both"/>
        <w:rPr>
          <w:rFonts w:ascii="Times New Roman" w:hAnsi="Times New Roman"/>
          <w:b/>
          <w:sz w:val="22"/>
          <w:szCs w:val="22"/>
          <w:highlight w:val="green"/>
          <w:u w:val="single"/>
        </w:rPr>
      </w:pPr>
    </w:p>
    <w:p w14:paraId="6FC3E151" w14:textId="77777777" w:rsidR="001B41F1" w:rsidRDefault="001B41F1" w:rsidP="001B41F1">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48A7CB93" w14:textId="77777777" w:rsidR="001B41F1" w:rsidRDefault="001B41F1" w:rsidP="001B41F1">
      <w:pPr>
        <w:tabs>
          <w:tab w:val="left" w:pos="0"/>
        </w:tabs>
        <w:snapToGrid w:val="0"/>
        <w:jc w:val="both"/>
        <w:rPr>
          <w:rFonts w:ascii="Times New Roman" w:hAnsi="Times New Roman"/>
          <w:b/>
          <w:sz w:val="22"/>
        </w:rPr>
      </w:pPr>
    </w:p>
    <w:p w14:paraId="683996A6" w14:textId="77777777" w:rsidR="001B41F1" w:rsidRDefault="001B41F1" w:rsidP="001B41F1">
      <w:pPr>
        <w:tabs>
          <w:tab w:val="left" w:pos="0"/>
        </w:tabs>
        <w:snapToGrid w:val="0"/>
        <w:jc w:val="both"/>
        <w:rPr>
          <w:rFonts w:ascii="Times New Roman" w:hAnsi="Times New Roman"/>
          <w:b/>
          <w:sz w:val="22"/>
        </w:rPr>
      </w:pPr>
    </w:p>
    <w:p w14:paraId="04554CC1" w14:textId="77777777" w:rsidR="001B41F1" w:rsidRDefault="001B41F1" w:rsidP="001B41F1">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4"/>
        <w:gridCol w:w="3138"/>
        <w:gridCol w:w="2126"/>
        <w:gridCol w:w="993"/>
        <w:gridCol w:w="1842"/>
        <w:gridCol w:w="1843"/>
      </w:tblGrid>
      <w:tr w:rsidR="001B41F1" w:rsidRPr="001F5D87" w14:paraId="2297F54C" w14:textId="77777777" w:rsidTr="007E67CA">
        <w:trPr>
          <w:tblHeader/>
        </w:trPr>
        <w:tc>
          <w:tcPr>
            <w:tcW w:w="514" w:type="dxa"/>
            <w:shd w:val="clear" w:color="auto" w:fill="auto"/>
          </w:tcPr>
          <w:p w14:paraId="576E318C" w14:textId="77777777" w:rsidR="001B41F1" w:rsidRPr="005C038A" w:rsidRDefault="001B41F1" w:rsidP="007E67CA">
            <w:pPr>
              <w:snapToGrid w:val="0"/>
              <w:jc w:val="center"/>
              <w:rPr>
                <w:rFonts w:ascii="Times New Roman" w:hAnsi="Times New Roman"/>
              </w:rPr>
            </w:pPr>
            <w:r w:rsidRPr="005C038A">
              <w:rPr>
                <w:rFonts w:ascii="Times New Roman" w:hAnsi="Times New Roman"/>
              </w:rPr>
              <w:t>№ п/п</w:t>
            </w:r>
          </w:p>
        </w:tc>
        <w:tc>
          <w:tcPr>
            <w:tcW w:w="3138" w:type="dxa"/>
            <w:shd w:val="clear" w:color="auto" w:fill="auto"/>
          </w:tcPr>
          <w:p w14:paraId="396FB2DC" w14:textId="1F2A807D" w:rsidR="001B41F1" w:rsidRPr="005C038A" w:rsidRDefault="00FF63D5" w:rsidP="00FF63D5">
            <w:pPr>
              <w:snapToGrid w:val="0"/>
              <w:jc w:val="center"/>
              <w:rPr>
                <w:rFonts w:ascii="Times New Roman" w:hAnsi="Times New Roman"/>
              </w:rPr>
            </w:pPr>
            <w:r>
              <w:rPr>
                <w:rFonts w:ascii="Times New Roman" w:hAnsi="Times New Roman"/>
              </w:rPr>
              <w:t>Перечень страхового имущества</w:t>
            </w:r>
            <w:r w:rsidR="00486F26">
              <w:rPr>
                <w:rFonts w:ascii="Times New Roman" w:hAnsi="Times New Roman"/>
              </w:rPr>
              <w:t xml:space="preserve"> см. файл (</w:t>
            </w:r>
            <w:r w:rsidR="00486F26" w:rsidRPr="00486F26">
              <w:rPr>
                <w:rFonts w:ascii="Times New Roman" w:hAnsi="Times New Roman"/>
              </w:rPr>
              <w:t>Перечень Имущества оценоч. стоим для страхования</w:t>
            </w:r>
            <w:r w:rsidR="00486F26">
              <w:rPr>
                <w:rFonts w:ascii="Times New Roman" w:hAnsi="Times New Roman"/>
              </w:rPr>
              <w:t>)</w:t>
            </w:r>
          </w:p>
        </w:tc>
        <w:tc>
          <w:tcPr>
            <w:tcW w:w="2126" w:type="dxa"/>
            <w:shd w:val="clear" w:color="auto" w:fill="auto"/>
          </w:tcPr>
          <w:p w14:paraId="0D2D6416" w14:textId="77777777" w:rsidR="001B41F1" w:rsidRPr="005C038A" w:rsidRDefault="001B41F1" w:rsidP="007E67CA">
            <w:pPr>
              <w:snapToGrid w:val="0"/>
              <w:jc w:val="center"/>
              <w:rPr>
                <w:rFonts w:ascii="Times New Roman" w:hAnsi="Times New Roman"/>
              </w:rPr>
            </w:pPr>
            <w:r w:rsidRPr="005C038A">
              <w:rPr>
                <w:rFonts w:ascii="Times New Roman" w:hAnsi="Times New Roman"/>
              </w:rPr>
              <w:t>Содержание услуг</w:t>
            </w:r>
          </w:p>
        </w:tc>
        <w:tc>
          <w:tcPr>
            <w:tcW w:w="993" w:type="dxa"/>
          </w:tcPr>
          <w:p w14:paraId="21656261" w14:textId="77777777" w:rsidR="001B41F1" w:rsidRPr="005C038A" w:rsidRDefault="001B41F1" w:rsidP="007E67CA">
            <w:pPr>
              <w:snapToGrid w:val="0"/>
              <w:jc w:val="center"/>
              <w:rPr>
                <w:rFonts w:ascii="Times New Roman" w:hAnsi="Times New Roman"/>
              </w:rPr>
            </w:pPr>
            <w:r w:rsidRPr="005C038A">
              <w:rPr>
                <w:rFonts w:ascii="Times New Roman" w:hAnsi="Times New Roman"/>
              </w:rPr>
              <w:t xml:space="preserve">Кол-во </w:t>
            </w:r>
            <w:r>
              <w:rPr>
                <w:rFonts w:ascii="Times New Roman" w:hAnsi="Times New Roman"/>
              </w:rPr>
              <w:t>человек</w:t>
            </w:r>
          </w:p>
        </w:tc>
        <w:tc>
          <w:tcPr>
            <w:tcW w:w="1842" w:type="dxa"/>
            <w:shd w:val="clear" w:color="auto" w:fill="auto"/>
          </w:tcPr>
          <w:p w14:paraId="497BFA88" w14:textId="77777777" w:rsidR="001B41F1" w:rsidRPr="00BA2081" w:rsidRDefault="001B41F1" w:rsidP="007E67CA">
            <w:pPr>
              <w:snapToGrid w:val="0"/>
              <w:jc w:val="center"/>
              <w:rPr>
                <w:rFonts w:ascii="Times New Roman" w:hAnsi="Times New Roman"/>
              </w:rPr>
            </w:pPr>
            <w:r w:rsidRPr="00BA2081">
              <w:rPr>
                <w:rFonts w:ascii="Times New Roman" w:hAnsi="Times New Roman"/>
              </w:rPr>
              <w:t>Страховая премия на 1чел.,руб./год, без НДС</w:t>
            </w:r>
          </w:p>
        </w:tc>
        <w:tc>
          <w:tcPr>
            <w:tcW w:w="1843" w:type="dxa"/>
          </w:tcPr>
          <w:p w14:paraId="3446FE56" w14:textId="77777777" w:rsidR="001B41F1" w:rsidRPr="00BA2081" w:rsidRDefault="001B41F1" w:rsidP="007E67CA">
            <w:pPr>
              <w:snapToGrid w:val="0"/>
              <w:jc w:val="center"/>
              <w:rPr>
                <w:rFonts w:ascii="Times New Roman" w:hAnsi="Times New Roman"/>
              </w:rPr>
            </w:pPr>
            <w:r w:rsidRPr="00BA2081">
              <w:rPr>
                <w:rFonts w:ascii="Times New Roman" w:hAnsi="Times New Roman"/>
              </w:rPr>
              <w:t>Страховая премия на всех</w:t>
            </w:r>
            <w:r>
              <w:rPr>
                <w:rFonts w:ascii="Times New Roman" w:hAnsi="Times New Roman"/>
              </w:rPr>
              <w:t xml:space="preserve"> </w:t>
            </w:r>
            <w:r w:rsidRPr="00BA2081">
              <w:rPr>
                <w:rFonts w:ascii="Times New Roman" w:hAnsi="Times New Roman"/>
              </w:rPr>
              <w:t>,руб./год, без НДС</w:t>
            </w:r>
          </w:p>
        </w:tc>
      </w:tr>
      <w:tr w:rsidR="001B41F1" w:rsidRPr="001F5D87" w14:paraId="7BDE092A" w14:textId="77777777" w:rsidTr="007E67CA">
        <w:tc>
          <w:tcPr>
            <w:tcW w:w="514" w:type="dxa"/>
            <w:shd w:val="clear" w:color="auto" w:fill="auto"/>
          </w:tcPr>
          <w:p w14:paraId="3AAA2619" w14:textId="77777777" w:rsidR="001B41F1" w:rsidRPr="001F5D87" w:rsidRDefault="001B41F1" w:rsidP="007E67CA">
            <w:pPr>
              <w:snapToGrid w:val="0"/>
              <w:jc w:val="both"/>
              <w:rPr>
                <w:rFonts w:ascii="Times New Roman" w:hAnsi="Times New Roman"/>
                <w:sz w:val="22"/>
              </w:rPr>
            </w:pPr>
          </w:p>
        </w:tc>
        <w:tc>
          <w:tcPr>
            <w:tcW w:w="3138" w:type="dxa"/>
            <w:shd w:val="clear" w:color="auto" w:fill="auto"/>
          </w:tcPr>
          <w:p w14:paraId="2C845D7B" w14:textId="77777777" w:rsidR="001B41F1" w:rsidRPr="001F5D87" w:rsidRDefault="001B41F1" w:rsidP="007E67CA">
            <w:pPr>
              <w:snapToGrid w:val="0"/>
              <w:jc w:val="both"/>
              <w:rPr>
                <w:rFonts w:ascii="Times New Roman" w:hAnsi="Times New Roman"/>
                <w:sz w:val="22"/>
              </w:rPr>
            </w:pPr>
          </w:p>
        </w:tc>
        <w:tc>
          <w:tcPr>
            <w:tcW w:w="2126" w:type="dxa"/>
            <w:shd w:val="clear" w:color="auto" w:fill="auto"/>
          </w:tcPr>
          <w:p w14:paraId="6D030DB3" w14:textId="77777777" w:rsidR="001B41F1" w:rsidRPr="001F5D87" w:rsidRDefault="001B41F1" w:rsidP="007E67CA">
            <w:pPr>
              <w:snapToGrid w:val="0"/>
              <w:jc w:val="both"/>
              <w:rPr>
                <w:rFonts w:ascii="Times New Roman" w:hAnsi="Times New Roman"/>
                <w:sz w:val="22"/>
              </w:rPr>
            </w:pPr>
          </w:p>
        </w:tc>
        <w:tc>
          <w:tcPr>
            <w:tcW w:w="993" w:type="dxa"/>
          </w:tcPr>
          <w:p w14:paraId="293179F3" w14:textId="77777777" w:rsidR="001B41F1" w:rsidRPr="001F5D87" w:rsidRDefault="001B41F1" w:rsidP="007E67CA">
            <w:pPr>
              <w:snapToGrid w:val="0"/>
              <w:jc w:val="both"/>
              <w:rPr>
                <w:rFonts w:ascii="Times New Roman" w:hAnsi="Times New Roman"/>
                <w:sz w:val="22"/>
              </w:rPr>
            </w:pPr>
          </w:p>
        </w:tc>
        <w:tc>
          <w:tcPr>
            <w:tcW w:w="1842" w:type="dxa"/>
            <w:shd w:val="clear" w:color="auto" w:fill="auto"/>
          </w:tcPr>
          <w:p w14:paraId="6A2024BC" w14:textId="77777777" w:rsidR="001B41F1" w:rsidRPr="001F5D87" w:rsidRDefault="001B41F1" w:rsidP="007E67CA">
            <w:pPr>
              <w:snapToGrid w:val="0"/>
              <w:jc w:val="both"/>
              <w:rPr>
                <w:rFonts w:ascii="Times New Roman" w:hAnsi="Times New Roman"/>
                <w:sz w:val="22"/>
              </w:rPr>
            </w:pPr>
          </w:p>
        </w:tc>
        <w:tc>
          <w:tcPr>
            <w:tcW w:w="1843" w:type="dxa"/>
          </w:tcPr>
          <w:p w14:paraId="6E2E28BF" w14:textId="77777777" w:rsidR="001B41F1" w:rsidRPr="001F5D87" w:rsidRDefault="001B41F1" w:rsidP="007E67CA">
            <w:pPr>
              <w:snapToGrid w:val="0"/>
              <w:jc w:val="both"/>
              <w:rPr>
                <w:rFonts w:ascii="Times New Roman" w:hAnsi="Times New Roman"/>
                <w:sz w:val="22"/>
              </w:rPr>
            </w:pPr>
          </w:p>
        </w:tc>
      </w:tr>
      <w:tr w:rsidR="001B41F1" w:rsidRPr="001F5D87" w14:paraId="448589D1" w14:textId="77777777" w:rsidTr="007E67CA">
        <w:tc>
          <w:tcPr>
            <w:tcW w:w="514" w:type="dxa"/>
            <w:shd w:val="clear" w:color="auto" w:fill="auto"/>
          </w:tcPr>
          <w:p w14:paraId="1012921D" w14:textId="77777777" w:rsidR="001B41F1" w:rsidRPr="001F5D87" w:rsidRDefault="001B41F1" w:rsidP="007E67CA">
            <w:pPr>
              <w:snapToGrid w:val="0"/>
              <w:jc w:val="both"/>
              <w:rPr>
                <w:rFonts w:ascii="Times New Roman" w:hAnsi="Times New Roman"/>
                <w:sz w:val="22"/>
              </w:rPr>
            </w:pPr>
            <w:r>
              <w:rPr>
                <w:rFonts w:ascii="Times New Roman" w:hAnsi="Times New Roman"/>
                <w:sz w:val="22"/>
              </w:rPr>
              <w:t>….</w:t>
            </w:r>
          </w:p>
        </w:tc>
        <w:tc>
          <w:tcPr>
            <w:tcW w:w="3138" w:type="dxa"/>
            <w:shd w:val="clear" w:color="auto" w:fill="auto"/>
          </w:tcPr>
          <w:p w14:paraId="337C0DC5" w14:textId="77777777" w:rsidR="001B41F1" w:rsidRPr="001F5D87" w:rsidRDefault="001B41F1" w:rsidP="007E67CA">
            <w:pPr>
              <w:snapToGrid w:val="0"/>
              <w:jc w:val="both"/>
              <w:rPr>
                <w:rFonts w:ascii="Times New Roman" w:hAnsi="Times New Roman"/>
                <w:sz w:val="22"/>
              </w:rPr>
            </w:pPr>
          </w:p>
        </w:tc>
        <w:tc>
          <w:tcPr>
            <w:tcW w:w="2126" w:type="dxa"/>
            <w:shd w:val="clear" w:color="auto" w:fill="auto"/>
          </w:tcPr>
          <w:p w14:paraId="392910FD" w14:textId="77777777" w:rsidR="001B41F1" w:rsidRPr="001F5D87" w:rsidRDefault="001B41F1" w:rsidP="007E67CA">
            <w:pPr>
              <w:snapToGrid w:val="0"/>
              <w:jc w:val="both"/>
              <w:rPr>
                <w:rFonts w:ascii="Times New Roman" w:hAnsi="Times New Roman"/>
                <w:sz w:val="22"/>
              </w:rPr>
            </w:pPr>
          </w:p>
        </w:tc>
        <w:tc>
          <w:tcPr>
            <w:tcW w:w="993" w:type="dxa"/>
          </w:tcPr>
          <w:p w14:paraId="777D8C41" w14:textId="77777777" w:rsidR="001B41F1" w:rsidRPr="001F5D87" w:rsidRDefault="001B41F1" w:rsidP="007E67CA">
            <w:pPr>
              <w:snapToGrid w:val="0"/>
              <w:jc w:val="both"/>
              <w:rPr>
                <w:rFonts w:ascii="Times New Roman" w:hAnsi="Times New Roman"/>
                <w:sz w:val="22"/>
              </w:rPr>
            </w:pPr>
          </w:p>
        </w:tc>
        <w:tc>
          <w:tcPr>
            <w:tcW w:w="1842" w:type="dxa"/>
            <w:shd w:val="clear" w:color="auto" w:fill="auto"/>
          </w:tcPr>
          <w:p w14:paraId="267A8B5B" w14:textId="77777777" w:rsidR="001B41F1" w:rsidRPr="001F5D87" w:rsidRDefault="001B41F1" w:rsidP="007E67CA">
            <w:pPr>
              <w:snapToGrid w:val="0"/>
              <w:jc w:val="both"/>
              <w:rPr>
                <w:rFonts w:ascii="Times New Roman" w:hAnsi="Times New Roman"/>
                <w:sz w:val="22"/>
              </w:rPr>
            </w:pPr>
          </w:p>
        </w:tc>
        <w:tc>
          <w:tcPr>
            <w:tcW w:w="1843" w:type="dxa"/>
          </w:tcPr>
          <w:p w14:paraId="4640F1B5" w14:textId="77777777" w:rsidR="001B41F1" w:rsidRPr="001F5D87" w:rsidRDefault="001B41F1" w:rsidP="007E67CA">
            <w:pPr>
              <w:snapToGrid w:val="0"/>
              <w:jc w:val="both"/>
              <w:rPr>
                <w:rFonts w:ascii="Times New Roman" w:hAnsi="Times New Roman"/>
                <w:sz w:val="22"/>
              </w:rPr>
            </w:pPr>
          </w:p>
        </w:tc>
      </w:tr>
      <w:tr w:rsidR="001B41F1" w:rsidRPr="001F5D87" w14:paraId="184E6CB4" w14:textId="77777777" w:rsidTr="007E67CA">
        <w:tc>
          <w:tcPr>
            <w:tcW w:w="5778" w:type="dxa"/>
            <w:gridSpan w:val="3"/>
            <w:shd w:val="clear" w:color="auto" w:fill="auto"/>
          </w:tcPr>
          <w:p w14:paraId="5204E154" w14:textId="77777777" w:rsidR="001B41F1" w:rsidRPr="001F5D87" w:rsidRDefault="001B41F1" w:rsidP="007E67CA">
            <w:pPr>
              <w:snapToGrid w:val="0"/>
              <w:jc w:val="both"/>
              <w:rPr>
                <w:rFonts w:ascii="Times New Roman" w:hAnsi="Times New Roman"/>
                <w:sz w:val="22"/>
              </w:rPr>
            </w:pPr>
            <w:r w:rsidRPr="001F5D87">
              <w:rPr>
                <w:rFonts w:ascii="Times New Roman" w:hAnsi="Times New Roman"/>
                <w:sz w:val="22"/>
              </w:rPr>
              <w:t>ИТОГО:</w:t>
            </w:r>
          </w:p>
        </w:tc>
        <w:tc>
          <w:tcPr>
            <w:tcW w:w="993" w:type="dxa"/>
          </w:tcPr>
          <w:p w14:paraId="20453B85" w14:textId="77777777" w:rsidR="001B41F1" w:rsidRPr="001F5D87" w:rsidRDefault="001B41F1" w:rsidP="007E67CA">
            <w:pPr>
              <w:snapToGrid w:val="0"/>
              <w:jc w:val="both"/>
              <w:rPr>
                <w:rFonts w:ascii="Times New Roman" w:hAnsi="Times New Roman"/>
                <w:sz w:val="22"/>
              </w:rPr>
            </w:pPr>
          </w:p>
        </w:tc>
        <w:tc>
          <w:tcPr>
            <w:tcW w:w="1842" w:type="dxa"/>
            <w:shd w:val="clear" w:color="auto" w:fill="auto"/>
          </w:tcPr>
          <w:p w14:paraId="1B09154A" w14:textId="77777777" w:rsidR="001B41F1" w:rsidRPr="001F5D87" w:rsidRDefault="001B41F1" w:rsidP="007E67CA">
            <w:pPr>
              <w:snapToGrid w:val="0"/>
              <w:jc w:val="both"/>
              <w:rPr>
                <w:rFonts w:ascii="Times New Roman" w:hAnsi="Times New Roman"/>
                <w:sz w:val="22"/>
              </w:rPr>
            </w:pPr>
          </w:p>
        </w:tc>
        <w:tc>
          <w:tcPr>
            <w:tcW w:w="1843" w:type="dxa"/>
          </w:tcPr>
          <w:p w14:paraId="468285A9" w14:textId="77777777" w:rsidR="001B41F1" w:rsidRPr="001F5D87" w:rsidRDefault="001B41F1" w:rsidP="007E67CA">
            <w:pPr>
              <w:snapToGrid w:val="0"/>
              <w:jc w:val="both"/>
              <w:rPr>
                <w:rFonts w:ascii="Times New Roman" w:hAnsi="Times New Roman"/>
                <w:sz w:val="22"/>
              </w:rPr>
            </w:pPr>
          </w:p>
        </w:tc>
      </w:tr>
    </w:tbl>
    <w:p w14:paraId="13ACF3BC" w14:textId="77777777" w:rsidR="001B41F1" w:rsidRDefault="001B41F1" w:rsidP="001B41F1">
      <w:pPr>
        <w:tabs>
          <w:tab w:val="left" w:pos="0"/>
        </w:tabs>
        <w:snapToGrid w:val="0"/>
        <w:jc w:val="both"/>
        <w:rPr>
          <w:rFonts w:ascii="Times New Roman" w:hAnsi="Times New Roman"/>
          <w:b/>
          <w:sz w:val="22"/>
        </w:rPr>
      </w:pPr>
    </w:p>
    <w:p w14:paraId="6D0F2B91" w14:textId="77777777" w:rsidR="001B41F1" w:rsidRDefault="001B41F1" w:rsidP="001B41F1">
      <w:pPr>
        <w:tabs>
          <w:tab w:val="left" w:pos="0"/>
        </w:tabs>
        <w:snapToGrid w:val="0"/>
        <w:jc w:val="both"/>
        <w:rPr>
          <w:rFonts w:ascii="Times New Roman" w:hAnsi="Times New Roman"/>
          <w:b/>
          <w:sz w:val="22"/>
        </w:rPr>
      </w:pPr>
    </w:p>
    <w:p w14:paraId="7A074352" w14:textId="77777777" w:rsidR="001B41F1" w:rsidRDefault="001B41F1" w:rsidP="001B41F1">
      <w:pPr>
        <w:snapToGrid w:val="0"/>
        <w:jc w:val="both"/>
        <w:rPr>
          <w:rFonts w:ascii="Times New Roman" w:hAnsi="Times New Roman"/>
          <w:sz w:val="22"/>
        </w:rPr>
      </w:pPr>
      <w:r>
        <w:rPr>
          <w:rFonts w:ascii="Times New Roman" w:hAnsi="Times New Roman"/>
          <w:sz w:val="22"/>
        </w:rPr>
        <w:t>ВСЕГО, руб. без НДС ______________________________________________________________</w:t>
      </w:r>
    </w:p>
    <w:p w14:paraId="03AEA57E" w14:textId="77777777" w:rsidR="001B41F1" w:rsidRDefault="001B41F1" w:rsidP="001B41F1">
      <w:pPr>
        <w:snapToGrid w:val="0"/>
        <w:jc w:val="both"/>
        <w:rPr>
          <w:rFonts w:ascii="Times New Roman" w:hAnsi="Times New Roman"/>
          <w:sz w:val="22"/>
        </w:rPr>
      </w:pPr>
    </w:p>
    <w:p w14:paraId="5E0F7A42" w14:textId="77777777" w:rsidR="001B41F1" w:rsidRDefault="001B41F1" w:rsidP="001B41F1">
      <w:pPr>
        <w:tabs>
          <w:tab w:val="left" w:pos="0"/>
        </w:tabs>
        <w:snapToGrid w:val="0"/>
        <w:jc w:val="both"/>
        <w:rPr>
          <w:rFonts w:ascii="Times New Roman" w:hAnsi="Times New Roman"/>
          <w:sz w:val="22"/>
          <w:u w:val="single"/>
        </w:rPr>
      </w:pPr>
    </w:p>
    <w:p w14:paraId="12D22B9E" w14:textId="77777777" w:rsidR="001B41F1" w:rsidRDefault="001B41F1" w:rsidP="001B41F1">
      <w:pPr>
        <w:tabs>
          <w:tab w:val="left" w:pos="0"/>
        </w:tabs>
        <w:snapToGrid w:val="0"/>
        <w:jc w:val="both"/>
        <w:rPr>
          <w:rFonts w:ascii="Times New Roman" w:hAnsi="Times New Roman"/>
          <w:sz w:val="22"/>
          <w:u w:val="single"/>
        </w:rPr>
      </w:pPr>
    </w:p>
    <w:p w14:paraId="23E0069F" w14:textId="77777777" w:rsidR="001B41F1" w:rsidRPr="00D40093" w:rsidRDefault="001B41F1" w:rsidP="001B41F1">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Pr>
          <w:rFonts w:ascii="Times New Roman" w:hAnsi="Times New Roman"/>
          <w:b/>
          <w:sz w:val="22"/>
          <w:szCs w:val="22"/>
          <w:u w:val="single"/>
        </w:rPr>
        <w:t>выполнения работ</w:t>
      </w:r>
      <w:r w:rsidRPr="00D40093">
        <w:rPr>
          <w:rFonts w:ascii="Times New Roman" w:hAnsi="Times New Roman"/>
          <w:b/>
          <w:sz w:val="22"/>
          <w:szCs w:val="22"/>
          <w:u w:val="single"/>
        </w:rPr>
        <w:t xml:space="preserve">: </w:t>
      </w:r>
    </w:p>
    <w:p w14:paraId="646ABA68" w14:textId="77777777" w:rsidR="001B41F1" w:rsidRPr="00D40093" w:rsidRDefault="001B41F1" w:rsidP="001B41F1">
      <w:pPr>
        <w:tabs>
          <w:tab w:val="left" w:pos="0"/>
        </w:tabs>
        <w:snapToGrid w:val="0"/>
        <w:jc w:val="both"/>
        <w:rPr>
          <w:rFonts w:ascii="Times New Roman" w:hAnsi="Times New Roman"/>
          <w:sz w:val="22"/>
          <w:szCs w:val="22"/>
          <w:u w:val="single"/>
        </w:rPr>
      </w:pPr>
    </w:p>
    <w:p w14:paraId="6D7E0DE8" w14:textId="77777777" w:rsidR="001B41F1" w:rsidRPr="00D40093" w:rsidRDefault="001B41F1" w:rsidP="001B41F1">
      <w:pPr>
        <w:tabs>
          <w:tab w:val="left" w:pos="0"/>
        </w:tabs>
        <w:snapToGrid w:val="0"/>
        <w:jc w:val="both"/>
        <w:rPr>
          <w:rFonts w:ascii="Times New Roman" w:hAnsi="Times New Roman"/>
          <w:sz w:val="22"/>
          <w:szCs w:val="22"/>
          <w:u w:val="single"/>
        </w:rPr>
      </w:pPr>
    </w:p>
    <w:p w14:paraId="17E86D3A" w14:textId="77777777" w:rsidR="001B41F1" w:rsidRDefault="001B41F1" w:rsidP="001B41F1">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Fonts w:ascii="Times New Roman" w:hAnsi="Times New Roman"/>
          <w:sz w:val="22"/>
          <w:szCs w:val="22"/>
          <w:u w:val="single"/>
        </w:rPr>
        <w:t xml:space="preserve">: </w:t>
      </w:r>
      <w:r>
        <w:rPr>
          <w:rFonts w:ascii="Times New Roman" w:hAnsi="Times New Roman"/>
          <w:sz w:val="22"/>
          <w:szCs w:val="22"/>
          <w:u w:val="single"/>
        </w:rPr>
        <w:t>в соответствии с проектом договора.</w:t>
      </w:r>
      <w:r w:rsidRPr="00F16880">
        <w:rPr>
          <w:rFonts w:ascii="Times New Roman" w:hAnsi="Times New Roman" w:cs="Times New Roman"/>
          <w:color w:val="000000"/>
          <w:sz w:val="26"/>
          <w:szCs w:val="26"/>
          <w:lang w:eastAsia="zh-CN"/>
        </w:rPr>
        <w:t xml:space="preserve"> </w:t>
      </w:r>
    </w:p>
    <w:p w14:paraId="4AB30BEF" w14:textId="77777777" w:rsidR="001B41F1" w:rsidRPr="00D40093" w:rsidRDefault="001B41F1" w:rsidP="001B41F1">
      <w:pPr>
        <w:suppressAutoHyphens/>
        <w:jc w:val="both"/>
        <w:rPr>
          <w:rFonts w:ascii="Times New Roman" w:hAnsi="Times New Roman" w:cs="Times New Roman"/>
          <w:sz w:val="22"/>
          <w:szCs w:val="22"/>
          <w:lang w:eastAsia="zh-CN"/>
        </w:rPr>
      </w:pPr>
    </w:p>
    <w:p w14:paraId="51DD9CB3" w14:textId="77777777" w:rsidR="001B41F1" w:rsidRPr="00231E73" w:rsidRDefault="001B41F1" w:rsidP="001B41F1">
      <w:pPr>
        <w:pStyle w:val="afb"/>
        <w:tabs>
          <w:tab w:val="left" w:pos="1985"/>
        </w:tabs>
        <w:ind w:left="0"/>
        <w:jc w:val="both"/>
        <w:rPr>
          <w:rFonts w:ascii="Times New Roman" w:hAnsi="Times New Roman"/>
          <w:b/>
          <w:sz w:val="24"/>
          <w:szCs w:val="24"/>
        </w:rPr>
      </w:pPr>
      <w:r w:rsidRPr="00D40093">
        <w:rPr>
          <w:rFonts w:ascii="Times New Roman" w:hAnsi="Times New Roman"/>
          <w:b/>
          <w:sz w:val="22"/>
          <w:szCs w:val="22"/>
          <w:u w:val="single"/>
        </w:rPr>
        <w:t xml:space="preserve">Срок </w:t>
      </w:r>
      <w:r>
        <w:rPr>
          <w:rFonts w:ascii="Times New Roman" w:hAnsi="Times New Roman"/>
          <w:b/>
          <w:sz w:val="22"/>
          <w:szCs w:val="22"/>
          <w:u w:val="single"/>
        </w:rPr>
        <w:t>выполнения работ</w:t>
      </w:r>
      <w:r w:rsidRPr="00D40093">
        <w:rPr>
          <w:rFonts w:ascii="Times New Roman" w:hAnsi="Times New Roman"/>
          <w:b/>
          <w:sz w:val="22"/>
          <w:szCs w:val="22"/>
          <w:u w:val="single"/>
        </w:rPr>
        <w:t xml:space="preserve">: </w:t>
      </w:r>
      <w:r>
        <w:rPr>
          <w:rFonts w:ascii="Times New Roman" w:hAnsi="Times New Roman"/>
          <w:b/>
          <w:sz w:val="22"/>
          <w:szCs w:val="22"/>
          <w:u w:val="single"/>
        </w:rPr>
        <w:t>в соответствии с проектом договора</w:t>
      </w:r>
      <w:r w:rsidRPr="00194904">
        <w:rPr>
          <w:rFonts w:ascii="Times New Roman" w:hAnsi="Times New Roman"/>
          <w:b/>
          <w:sz w:val="24"/>
          <w:szCs w:val="24"/>
        </w:rPr>
        <w:t>.</w:t>
      </w:r>
    </w:p>
    <w:p w14:paraId="3DD166CE" w14:textId="77777777" w:rsidR="001B41F1" w:rsidRPr="00D40093" w:rsidRDefault="001B41F1" w:rsidP="001B41F1">
      <w:pPr>
        <w:tabs>
          <w:tab w:val="left" w:pos="0"/>
        </w:tabs>
        <w:snapToGrid w:val="0"/>
        <w:jc w:val="both"/>
        <w:rPr>
          <w:rFonts w:ascii="Times New Roman" w:hAnsi="Times New Roman"/>
          <w:sz w:val="22"/>
          <w:szCs w:val="22"/>
        </w:rPr>
      </w:pPr>
    </w:p>
    <w:p w14:paraId="2561B645" w14:textId="77777777" w:rsidR="001B41F1" w:rsidRPr="00D40093" w:rsidRDefault="001B41F1" w:rsidP="001B41F1">
      <w:pPr>
        <w:tabs>
          <w:tab w:val="left" w:pos="0"/>
        </w:tabs>
        <w:snapToGrid w:val="0"/>
        <w:jc w:val="both"/>
        <w:rPr>
          <w:rFonts w:ascii="Times New Roman" w:hAnsi="Times New Roman"/>
          <w:sz w:val="22"/>
          <w:szCs w:val="22"/>
        </w:rPr>
      </w:pPr>
    </w:p>
    <w:p w14:paraId="309A28D8" w14:textId="77777777" w:rsidR="001B41F1" w:rsidRPr="00D40093" w:rsidRDefault="001B41F1" w:rsidP="001B41F1">
      <w:pPr>
        <w:tabs>
          <w:tab w:val="left" w:pos="0"/>
        </w:tabs>
        <w:snapToGrid w:val="0"/>
        <w:spacing w:line="288" w:lineRule="auto"/>
        <w:jc w:val="both"/>
        <w:rPr>
          <w:rFonts w:ascii="Times New Roman" w:hAnsi="Times New Roman"/>
          <w:sz w:val="22"/>
          <w:szCs w:val="22"/>
          <w:u w:val="single"/>
        </w:rPr>
      </w:pPr>
    </w:p>
    <w:p w14:paraId="251DADA7" w14:textId="77777777" w:rsidR="001B41F1" w:rsidRDefault="001B41F1" w:rsidP="001B41F1">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7E9BA892" w14:textId="77777777" w:rsidR="001B41F1" w:rsidRDefault="001B41F1" w:rsidP="001B41F1">
      <w:pPr>
        <w:tabs>
          <w:tab w:val="left" w:pos="180"/>
        </w:tabs>
        <w:snapToGrid w:val="0"/>
        <w:jc w:val="both"/>
        <w:rPr>
          <w:rFonts w:ascii="Times New Roman" w:hAnsi="Times New Roman"/>
          <w:sz w:val="22"/>
        </w:rPr>
      </w:pPr>
      <w:r>
        <w:rPr>
          <w:rFonts w:ascii="Times New Roman" w:hAnsi="Times New Roman"/>
          <w:sz w:val="22"/>
        </w:rPr>
        <w:t>___________________________________наименование (в т.ч. организационно-правовую форму) и свой адрес.</w:t>
      </w:r>
    </w:p>
    <w:p w14:paraId="349EDF21" w14:textId="77777777" w:rsidR="001B41F1" w:rsidRDefault="001B41F1" w:rsidP="001B41F1">
      <w:pPr>
        <w:snapToGrid w:val="0"/>
        <w:rPr>
          <w:rFonts w:ascii="Times New Roman" w:hAnsi="Times New Roman"/>
          <w:sz w:val="22"/>
        </w:rPr>
      </w:pPr>
    </w:p>
    <w:p w14:paraId="4DE2B2A7" w14:textId="77777777" w:rsidR="001B41F1" w:rsidRDefault="001B41F1" w:rsidP="001B41F1">
      <w:pPr>
        <w:snapToGrid w:val="0"/>
        <w:rPr>
          <w:rFonts w:ascii="Times New Roman" w:hAnsi="Times New Roman"/>
          <w:sz w:val="22"/>
        </w:rPr>
      </w:pPr>
    </w:p>
    <w:p w14:paraId="0CEC9D51" w14:textId="77777777" w:rsidR="001B41F1" w:rsidRDefault="001B41F1" w:rsidP="001B41F1">
      <w:pPr>
        <w:snapToGrid w:val="0"/>
        <w:rPr>
          <w:rFonts w:ascii="Times New Roman" w:hAnsi="Times New Roman"/>
          <w:sz w:val="22"/>
        </w:rPr>
      </w:pPr>
    </w:p>
    <w:p w14:paraId="6C5BEE6F" w14:textId="77777777" w:rsidR="001B41F1" w:rsidRDefault="001B41F1" w:rsidP="001B41F1">
      <w:pPr>
        <w:snapToGrid w:val="0"/>
        <w:rPr>
          <w:rFonts w:ascii="Times New Roman" w:hAnsi="Times New Roman"/>
          <w:sz w:val="22"/>
        </w:rPr>
      </w:pPr>
    </w:p>
    <w:p w14:paraId="1DD71981" w14:textId="77777777" w:rsidR="001B41F1" w:rsidRDefault="001B41F1" w:rsidP="001B41F1">
      <w:pPr>
        <w:snapToGrid w:val="0"/>
        <w:rPr>
          <w:rFonts w:ascii="Times New Roman" w:hAnsi="Times New Roman"/>
          <w:sz w:val="22"/>
        </w:rPr>
      </w:pPr>
    </w:p>
    <w:p w14:paraId="5FFA2308" w14:textId="77777777" w:rsidR="001B41F1" w:rsidRDefault="001B41F1" w:rsidP="001B41F1">
      <w:pPr>
        <w:snapToGrid w:val="0"/>
        <w:rPr>
          <w:rFonts w:ascii="Times New Roman" w:hAnsi="Times New Roman"/>
          <w:sz w:val="22"/>
        </w:rPr>
      </w:pPr>
    </w:p>
    <w:p w14:paraId="1A1EDA74" w14:textId="77777777" w:rsidR="001B41F1" w:rsidRDefault="001B41F1" w:rsidP="001B41F1">
      <w:pPr>
        <w:snapToGrid w:val="0"/>
        <w:rPr>
          <w:rFonts w:ascii="Times New Roman" w:hAnsi="Times New Roman"/>
          <w:sz w:val="22"/>
        </w:rPr>
      </w:pPr>
    </w:p>
    <w:p w14:paraId="2CAF40E0" w14:textId="77777777" w:rsidR="001B41F1" w:rsidRDefault="001B41F1" w:rsidP="001B41F1">
      <w:pPr>
        <w:snapToGrid w:val="0"/>
        <w:rPr>
          <w:rFonts w:ascii="Times New Roman" w:hAnsi="Times New Roman"/>
          <w:sz w:val="22"/>
        </w:rPr>
      </w:pPr>
    </w:p>
    <w:p w14:paraId="5A5895B5" w14:textId="77777777" w:rsidR="001B41F1" w:rsidRDefault="001B41F1" w:rsidP="001B41F1">
      <w:pPr>
        <w:snapToGrid w:val="0"/>
        <w:rPr>
          <w:rFonts w:ascii="Times New Roman" w:hAnsi="Times New Roman"/>
          <w:sz w:val="22"/>
        </w:rPr>
      </w:pPr>
    </w:p>
    <w:p w14:paraId="50F13195" w14:textId="57391E4E" w:rsidR="00483967" w:rsidRDefault="00483967">
      <w:pPr>
        <w:snapToGrid w:val="0"/>
        <w:rPr>
          <w:rFonts w:ascii="Times New Roman" w:hAnsi="Times New Roman"/>
          <w:sz w:val="22"/>
          <w:lang w:val="x-none"/>
        </w:rPr>
      </w:pPr>
    </w:p>
    <w:p w14:paraId="454C6B28" w14:textId="3FFDE0B5" w:rsidR="001B41F1" w:rsidRDefault="001B41F1">
      <w:pPr>
        <w:snapToGrid w:val="0"/>
        <w:rPr>
          <w:rFonts w:ascii="Times New Roman" w:hAnsi="Times New Roman"/>
          <w:sz w:val="22"/>
          <w:lang w:val="x-none"/>
        </w:rPr>
      </w:pPr>
    </w:p>
    <w:p w14:paraId="09A25CE5" w14:textId="5856ADC9" w:rsidR="001B41F1" w:rsidRDefault="001B41F1">
      <w:pPr>
        <w:snapToGrid w:val="0"/>
        <w:rPr>
          <w:rFonts w:ascii="Times New Roman" w:hAnsi="Times New Roman"/>
          <w:sz w:val="22"/>
          <w:lang w:val="x-none"/>
        </w:rPr>
      </w:pPr>
    </w:p>
    <w:p w14:paraId="1055CCB1" w14:textId="0A78599F" w:rsidR="001B41F1" w:rsidRDefault="001B41F1">
      <w:pPr>
        <w:snapToGrid w:val="0"/>
        <w:rPr>
          <w:rFonts w:ascii="Times New Roman" w:hAnsi="Times New Roman"/>
          <w:sz w:val="22"/>
          <w:lang w:val="x-none"/>
        </w:rPr>
      </w:pPr>
    </w:p>
    <w:p w14:paraId="4612CCE1" w14:textId="5A2D4E6F" w:rsidR="001B41F1" w:rsidRDefault="001B41F1">
      <w:pPr>
        <w:snapToGrid w:val="0"/>
        <w:rPr>
          <w:rFonts w:ascii="Times New Roman" w:hAnsi="Times New Roman"/>
          <w:sz w:val="22"/>
          <w:lang w:val="x-none"/>
        </w:rPr>
      </w:pPr>
    </w:p>
    <w:p w14:paraId="1726EDBD" w14:textId="15403709" w:rsidR="001B41F1" w:rsidRDefault="001B41F1">
      <w:pPr>
        <w:snapToGrid w:val="0"/>
        <w:rPr>
          <w:rFonts w:ascii="Times New Roman" w:hAnsi="Times New Roman"/>
          <w:sz w:val="22"/>
          <w:lang w:val="x-none"/>
        </w:rPr>
      </w:pPr>
    </w:p>
    <w:p w14:paraId="5B8C0CC4" w14:textId="77777777" w:rsidR="001B41F1" w:rsidRPr="00D301CD" w:rsidRDefault="001B41F1">
      <w:pPr>
        <w:snapToGrid w:val="0"/>
        <w:rPr>
          <w:rFonts w:ascii="Times New Roman" w:hAnsi="Times New Roman"/>
          <w:sz w:val="22"/>
          <w:lang w:val="x-none"/>
        </w:rPr>
      </w:pPr>
    </w:p>
    <w:p w14:paraId="3FE9D1B4" w14:textId="77777777" w:rsidR="002C6DB8" w:rsidRDefault="002C6DB8">
      <w:pPr>
        <w:snapToGrid w:val="0"/>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1DDBD010" w:rsidR="005043E5" w:rsidRDefault="00604BC0" w:rsidP="00245CA1">
      <w:pPr>
        <w:snapToGrid w:val="0"/>
        <w:rPr>
          <w:rFonts w:ascii="Times New Roman" w:hAnsi="Times New Roman"/>
          <w:b/>
          <w:sz w:val="22"/>
        </w:rPr>
      </w:pPr>
      <w:r>
        <w:rPr>
          <w:rFonts w:ascii="Times New Roman" w:hAnsi="Times New Roman"/>
          <w:sz w:val="22"/>
        </w:rPr>
        <w:t>от «____»____________ 202</w:t>
      </w:r>
      <w:r w:rsidR="00EA27C2">
        <w:rPr>
          <w:rFonts w:ascii="Times New Roman" w:hAnsi="Times New Roman"/>
          <w:sz w:val="22"/>
        </w:rPr>
        <w:t>5</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0923BE3" w14:textId="557D8E12" w:rsidR="0064650D" w:rsidRDefault="0064650D" w:rsidP="0064650D">
      <w:pPr>
        <w:pStyle w:val="aff0"/>
      </w:pPr>
      <w:bookmarkStart w:id="2" w:name="_Toc74745893"/>
      <w:r>
        <w:lastRenderedPageBreak/>
        <w:t>Приложение № 1. Памятка о Единой Горячей линии</w:t>
      </w:r>
    </w:p>
    <w:p w14:paraId="4CC01D22" w14:textId="12C4CFFE" w:rsidR="001B2D15" w:rsidRDefault="001B2D15" w:rsidP="0064650D">
      <w:pPr>
        <w:pStyle w:val="aff0"/>
      </w:pPr>
    </w:p>
    <w:p w14:paraId="236BF7BA" w14:textId="77777777" w:rsidR="001B2D15" w:rsidRDefault="001B2D15" w:rsidP="0064650D">
      <w:pPr>
        <w:pStyle w:val="aff0"/>
      </w:pPr>
    </w:p>
    <w:tbl>
      <w:tblPr>
        <w:tblW w:w="10343" w:type="dxa"/>
        <w:tblLayout w:type="fixed"/>
        <w:tblLook w:val="04A0" w:firstRow="1" w:lastRow="0" w:firstColumn="1" w:lastColumn="0" w:noHBand="0" w:noVBand="1"/>
      </w:tblPr>
      <w:tblGrid>
        <w:gridCol w:w="10343"/>
      </w:tblGrid>
      <w:tr w:rsidR="0064650D" w14:paraId="30F072CA" w14:textId="77777777" w:rsidTr="00351579">
        <w:trPr>
          <w:trHeight w:val="1021"/>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1510649C" w14:textId="77777777" w:rsidR="0064650D" w:rsidRDefault="0064650D" w:rsidP="00351579">
            <w:pPr>
              <w:widowControl w:val="0"/>
              <w:snapToGrid w:val="0"/>
              <w:spacing w:before="120" w:after="120" w:line="288" w:lineRule="auto"/>
              <w:ind w:left="567" w:firstLine="567"/>
              <w:rPr>
                <w:rFonts w:ascii="Times New Roman" w:eastAsia="Calibri" w:hAnsi="Times New Roman"/>
                <w:sz w:val="28"/>
              </w:rPr>
            </w:pPr>
            <w:r>
              <w:rPr>
                <w:rFonts w:ascii="Times New Roman" w:eastAsia="Calibri" w:hAnsi="Times New Roman"/>
                <w:noProof/>
                <w:sz w:val="28"/>
              </w:rPr>
              <w:drawing>
                <wp:anchor distT="0" distB="0" distL="0" distR="0" simplePos="0" relativeHeight="251658240" behindDoc="0" locked="0" layoutInCell="1" allowOverlap="1" wp14:anchorId="73FEB82B" wp14:editId="0DEC3D17">
                  <wp:simplePos x="0" y="0"/>
                  <wp:positionH relativeFrom="margin">
                    <wp:posOffset>2070100</wp:posOffset>
                  </wp:positionH>
                  <wp:positionV relativeFrom="paragraph">
                    <wp:posOffset>150495</wp:posOffset>
                  </wp:positionV>
                  <wp:extent cx="1819275" cy="47561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1"/>
                          <a:srcRect b="-380"/>
                          <a:stretch>
                            <a:fillRect/>
                          </a:stretch>
                        </pic:blipFill>
                        <pic:spPr bwMode="auto">
                          <a:xfrm>
                            <a:off x="0" y="0"/>
                            <a:ext cx="1819275" cy="475615"/>
                          </a:xfrm>
                          <a:prstGeom prst="rect">
                            <a:avLst/>
                          </a:prstGeom>
                        </pic:spPr>
                      </pic:pic>
                    </a:graphicData>
                  </a:graphic>
                </wp:anchor>
              </w:drawing>
            </w:r>
          </w:p>
        </w:tc>
      </w:tr>
      <w:tr w:rsidR="0064650D" w14:paraId="5CE31D2F" w14:textId="77777777" w:rsidTr="00351579">
        <w:trPr>
          <w:trHeight w:val="173"/>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1370791E" w14:textId="77777777" w:rsidR="0064650D" w:rsidRDefault="0064650D" w:rsidP="00351579">
            <w:pPr>
              <w:widowControl w:val="0"/>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64650D" w14:paraId="416AEA7B" w14:textId="77777777" w:rsidTr="00351579">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0FE37123" w14:textId="77777777" w:rsidR="0064650D" w:rsidRDefault="0064650D" w:rsidP="00351579">
            <w:pPr>
              <w:widowControl w:val="0"/>
              <w:snapToGrid w:val="0"/>
              <w:spacing w:before="120" w:after="120" w:line="288" w:lineRule="auto"/>
              <w:ind w:left="567" w:firstLine="567"/>
              <w:rPr>
                <w:rFonts w:ascii="Times New Roman" w:hAnsi="Times New Roman"/>
              </w:rPr>
            </w:pPr>
            <w:r>
              <w:rPr>
                <w:rFonts w:ascii="Times New Roman" w:hAnsi="Times New Roman"/>
                <w:b/>
              </w:rPr>
              <w:t xml:space="preserve">Единая Горячая Линия </w:t>
            </w:r>
            <w:r>
              <w:rPr>
                <w:rFonts w:ascii="Times New Roman" w:hAnsi="Times New Roman"/>
              </w:rPr>
              <w:t>- инструмент для повышения эффективности ПАО «Элемент» и его Дочерних и зависимых обществ и предназначена для приёма сообщений о недостатках.</w:t>
            </w:r>
          </w:p>
          <w:p w14:paraId="2378161F" w14:textId="77777777" w:rsidR="0064650D" w:rsidRDefault="0064650D" w:rsidP="00351579">
            <w:pPr>
              <w:widowControl w:val="0"/>
              <w:snapToGrid w:val="0"/>
              <w:spacing w:before="120" w:after="120" w:line="288" w:lineRule="auto"/>
              <w:ind w:left="567" w:firstLine="567"/>
              <w:rPr>
                <w:rFonts w:ascii="Times New Roman" w:hAnsi="Times New Roman"/>
              </w:rPr>
            </w:pPr>
            <w:r>
              <w:rPr>
                <w:rFonts w:ascii="Times New Roman" w:hAnsi="Times New Roman"/>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ПАО «Элемент», его Дочерних и зависимых обществ и контрагентов, - незамедлительно сообщите об этом нам любым удобным способом:</w:t>
            </w:r>
          </w:p>
          <w:p w14:paraId="50F564E6" w14:textId="77777777" w:rsidR="0064650D" w:rsidRDefault="0064650D" w:rsidP="00351579">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59264" behindDoc="0" locked="0" layoutInCell="1" allowOverlap="1" wp14:anchorId="3AF06250" wp14:editId="32F8716D">
                  <wp:simplePos x="0" y="0"/>
                  <wp:positionH relativeFrom="column">
                    <wp:posOffset>478155</wp:posOffset>
                  </wp:positionH>
                  <wp:positionV relativeFrom="paragraph">
                    <wp:posOffset>52705</wp:posOffset>
                  </wp:positionV>
                  <wp:extent cx="542925" cy="539750"/>
                  <wp:effectExtent l="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12"/>
                          <a:stretch>
                            <a:fillRect/>
                          </a:stretch>
                        </pic:blipFill>
                        <pic:spPr bwMode="auto">
                          <a:xfrm>
                            <a:off x="0" y="0"/>
                            <a:ext cx="542925" cy="539750"/>
                          </a:xfrm>
                          <a:prstGeom prst="rect">
                            <a:avLst/>
                          </a:prstGeom>
                        </pic:spPr>
                      </pic:pic>
                    </a:graphicData>
                  </a:graphic>
                </wp:anchor>
              </w:drawing>
            </w:r>
            <w:r>
              <w:rPr>
                <w:rFonts w:ascii="Times New Roman" w:hAnsi="Times New Roman"/>
              </w:rPr>
              <w:t xml:space="preserve">Сообщение на электронный почтовый ящик </w:t>
            </w:r>
            <w:hyperlink r:id="rId13">
              <w:r>
                <w:rPr>
                  <w:rFonts w:ascii="Times New Roman" w:hAnsi="Times New Roman"/>
                  <w:color w:val="C00000"/>
                  <w:u w:val="single"/>
                </w:rPr>
                <w:t>hotline@elementec.ru</w:t>
              </w:r>
            </w:hyperlink>
            <w:r>
              <w:rPr>
                <w:rFonts w:ascii="Times New Roman" w:hAnsi="Times New Roman"/>
                <w:b/>
              </w:rPr>
              <w:br/>
            </w:r>
            <w:r>
              <w:rPr>
                <w:rFonts w:ascii="Times New Roman" w:hAnsi="Times New Roman"/>
              </w:rPr>
              <w:t xml:space="preserve">или через форму обратной связи на сайте </w:t>
            </w:r>
            <w:hyperlink r:id="rId14" w:history="1">
              <w:r w:rsidRPr="003B6AC9">
                <w:rPr>
                  <w:rStyle w:val="a8"/>
                  <w:rFonts w:ascii="Times New Roman" w:hAnsi="Times New Roman"/>
                </w:rPr>
                <w:t>https://gkelement.ru/</w:t>
              </w:r>
            </w:hyperlink>
            <w:r>
              <w:rPr>
                <w:rFonts w:ascii="Times New Roman" w:hAnsi="Times New Roman"/>
              </w:rPr>
              <w:t>;</w:t>
            </w:r>
          </w:p>
          <w:p w14:paraId="712CA9E3" w14:textId="77777777" w:rsidR="0064650D" w:rsidRDefault="0064650D" w:rsidP="00351579">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0288" behindDoc="0" locked="0" layoutInCell="1" allowOverlap="1" wp14:anchorId="00243EB0" wp14:editId="0985A27C">
                  <wp:simplePos x="0" y="0"/>
                  <wp:positionH relativeFrom="column">
                    <wp:posOffset>478155</wp:posOffset>
                  </wp:positionH>
                  <wp:positionV relativeFrom="paragraph">
                    <wp:posOffset>58420</wp:posOffset>
                  </wp:positionV>
                  <wp:extent cx="536575" cy="539750"/>
                  <wp:effectExtent l="0" t="0" r="0"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15"/>
                          <a:stretch>
                            <a:fillRect/>
                          </a:stretch>
                        </pic:blipFill>
                        <pic:spPr bwMode="auto">
                          <a:xfrm>
                            <a:off x="0" y="0"/>
                            <a:ext cx="536575" cy="539750"/>
                          </a:xfrm>
                          <a:prstGeom prst="rect">
                            <a:avLst/>
                          </a:prstGeom>
                        </pic:spPr>
                      </pic:pic>
                    </a:graphicData>
                  </a:graphic>
                </wp:anchor>
              </w:drawing>
            </w:r>
            <w:r>
              <w:rPr>
                <w:rFonts w:ascii="Times New Roman" w:hAnsi="Times New Roman"/>
              </w:rPr>
              <w:t xml:space="preserve">Голосовое сообщение на автоответчик по круглосуточному телефону Единой Горячей Линии </w:t>
            </w:r>
            <w:r>
              <w:rPr>
                <w:rFonts w:ascii="Times New Roman" w:hAnsi="Times New Roman"/>
                <w:b/>
                <w:color w:val="C00000"/>
              </w:rPr>
              <w:t>+7 (495) 701-03-33</w:t>
            </w:r>
            <w:r>
              <w:rPr>
                <w:rFonts w:ascii="Times New Roman" w:hAnsi="Times New Roman"/>
              </w:rPr>
              <w:t>;</w:t>
            </w:r>
            <w:r>
              <w:rPr>
                <w:rFonts w:ascii="Times New Roman" w:hAnsi="Times New Roman"/>
              </w:rPr>
              <w:br/>
            </w:r>
          </w:p>
          <w:p w14:paraId="597E5D9A" w14:textId="77777777" w:rsidR="0064650D" w:rsidRDefault="0064650D" w:rsidP="00351579">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1312" behindDoc="0" locked="0" layoutInCell="1" allowOverlap="1" wp14:anchorId="66B71988" wp14:editId="195B5E40">
                  <wp:simplePos x="0" y="0"/>
                  <wp:positionH relativeFrom="column">
                    <wp:posOffset>472440</wp:posOffset>
                  </wp:positionH>
                  <wp:positionV relativeFrom="paragraph">
                    <wp:posOffset>74295</wp:posOffset>
                  </wp:positionV>
                  <wp:extent cx="542290" cy="539750"/>
                  <wp:effectExtent l="0" t="0" r="0" b="0"/>
                  <wp:wrapSquare wrapText="bothSides"/>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16"/>
                          <a:stretch>
                            <a:fillRect/>
                          </a:stretch>
                        </pic:blipFill>
                        <pic:spPr bwMode="auto">
                          <a:xfrm>
                            <a:off x="0" y="0"/>
                            <a:ext cx="542290" cy="539750"/>
                          </a:xfrm>
                          <a:prstGeom prst="rect">
                            <a:avLst/>
                          </a:prstGeom>
                        </pic:spPr>
                      </pic:pic>
                    </a:graphicData>
                  </a:graphic>
                </wp:anchor>
              </w:drawing>
            </w:r>
            <w:r>
              <w:rPr>
                <w:rFonts w:ascii="Times New Roman" w:hAnsi="Times New Roman"/>
              </w:rPr>
              <w:t>Письмо по почте или курьером по адресу:</w:t>
            </w:r>
            <w:r>
              <w:rPr>
                <w:rFonts w:ascii="Times New Roman" w:hAnsi="Times New Roman"/>
              </w:rPr>
              <w:br/>
            </w:r>
            <w:r>
              <w:rPr>
                <w:rFonts w:ascii="Times New Roman" w:hAnsi="Times New Roman"/>
                <w:b/>
                <w:color w:val="C00000"/>
              </w:rPr>
              <w:t xml:space="preserve">123112, г. Москва, Пресненская наб. 12 </w:t>
            </w:r>
            <w:r>
              <w:rPr>
                <w:rFonts w:ascii="Times New Roman" w:hAnsi="Times New Roman"/>
                <w:b/>
                <w:color w:val="C00000"/>
              </w:rPr>
              <w:br/>
              <w:t>Башня Федерация «Восток», 20 этаж (оф. 2027)</w:t>
            </w:r>
            <w:r>
              <w:rPr>
                <w:rFonts w:ascii="Times New Roman" w:hAnsi="Times New Roman"/>
                <w:b/>
                <w:color w:val="C00000"/>
              </w:rPr>
              <w:br/>
            </w:r>
            <w:r>
              <w:rPr>
                <w:rFonts w:ascii="Times New Roman" w:hAnsi="Times New Roman"/>
              </w:rPr>
              <w:t>с пометкой «Единая Горячая Линия»</w:t>
            </w:r>
          </w:p>
          <w:p w14:paraId="5FD9CBC3" w14:textId="77777777" w:rsidR="0064650D" w:rsidRDefault="0064650D" w:rsidP="00351579">
            <w:pPr>
              <w:widowControl w:val="0"/>
              <w:tabs>
                <w:tab w:val="left" w:pos="2280"/>
              </w:tabs>
              <w:snapToGrid w:val="0"/>
              <w:spacing w:before="120" w:after="120" w:line="288" w:lineRule="auto"/>
              <w:ind w:left="567" w:firstLine="567"/>
              <w:jc w:val="center"/>
              <w:rPr>
                <w:rFonts w:ascii="Times New Roman" w:hAnsi="Times New Roman"/>
              </w:rPr>
            </w:pPr>
            <w:r>
              <w:rPr>
                <w:rFonts w:ascii="Times New Roman" w:hAnsi="Times New Roman"/>
                <w:i/>
              </w:rPr>
              <w:t>Ваши сообщения в конфиденциальном порядке будут фиксироваться Департаментом внутреннего контроля и аудита ПАО «Элемент» для последующего анализа и проверки</w:t>
            </w:r>
            <w:r>
              <w:rPr>
                <w:rFonts w:ascii="Times New Roman" w:hAnsi="Times New Roman"/>
              </w:rPr>
              <w:t>.</w:t>
            </w:r>
          </w:p>
        </w:tc>
      </w:tr>
      <w:tr w:rsidR="0064650D" w14:paraId="031FBF68" w14:textId="77777777" w:rsidTr="00351579">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3DB24714" w14:textId="77777777" w:rsidR="0064650D" w:rsidRDefault="0064650D" w:rsidP="00351579">
            <w:pPr>
              <w:widowControl w:val="0"/>
              <w:tabs>
                <w:tab w:val="left" w:pos="643"/>
              </w:tabs>
              <w:snapToGrid w:val="0"/>
              <w:spacing w:before="120" w:after="120"/>
              <w:rPr>
                <w:rFonts w:ascii="Times New Roman" w:eastAsia="Calibri" w:hAnsi="Times New Roman"/>
                <w:b/>
              </w:rPr>
            </w:pPr>
            <w:r>
              <w:rPr>
                <w:rFonts w:ascii="Times New Roman" w:eastAsia="Calibri" w:hAnsi="Times New Roman"/>
                <w:b/>
              </w:rPr>
              <w:t>Инструкция по использованию Единой Горячей Линии</w:t>
            </w:r>
          </w:p>
          <w:p w14:paraId="7B5D8E4C" w14:textId="77777777" w:rsidR="0064650D" w:rsidRDefault="0064650D" w:rsidP="00351579">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организацию и ее подразделение / область деятельности, в которой произошло нарушение;</w:t>
            </w:r>
          </w:p>
          <w:p w14:paraId="4F28F71D" w14:textId="77777777" w:rsidR="0064650D" w:rsidRDefault="0064650D" w:rsidP="00351579">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Дать характеристику нарушения и указать известные вам факты;</w:t>
            </w:r>
          </w:p>
          <w:p w14:paraId="719CF6F6" w14:textId="77777777" w:rsidR="0064650D" w:rsidRDefault="0064650D" w:rsidP="00351579">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оценку возможного ущерба, иную дополнительную информацию;</w:t>
            </w:r>
          </w:p>
          <w:p w14:paraId="2DBB3CFF" w14:textId="77777777" w:rsidR="0064650D" w:rsidRDefault="0064650D" w:rsidP="00351579">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ваше имя и контактные данные (по желанию). Автору сообщения гарантируется неразглашение персональных данных.</w:t>
            </w:r>
          </w:p>
        </w:tc>
      </w:tr>
    </w:tbl>
    <w:p w14:paraId="7F357B03" w14:textId="143BB660" w:rsidR="00EA27C2" w:rsidRDefault="00EA27C2" w:rsidP="000102B3">
      <w:pPr>
        <w:keepNext/>
        <w:keepLines/>
        <w:tabs>
          <w:tab w:val="left" w:pos="0"/>
        </w:tabs>
        <w:snapToGrid w:val="0"/>
        <w:spacing w:before="600" w:after="240"/>
        <w:jc w:val="center"/>
        <w:rPr>
          <w:rFonts w:ascii="Times New Roman" w:hAnsi="Times New Roman"/>
          <w:b/>
          <w:sz w:val="22"/>
        </w:rPr>
      </w:pPr>
    </w:p>
    <w:p w14:paraId="23E31DFA" w14:textId="3A7B51AA" w:rsidR="00416CD5" w:rsidRDefault="00416CD5" w:rsidP="00D72B7B">
      <w:pPr>
        <w:pStyle w:val="1"/>
        <w:jc w:val="right"/>
        <w:rPr>
          <w:rFonts w:ascii="Times New Roman" w:hAnsi="Times New Roman" w:cs="Times New Roman"/>
          <w:b/>
          <w:color w:val="auto"/>
          <w:sz w:val="24"/>
          <w:szCs w:val="24"/>
        </w:rPr>
      </w:pPr>
    </w:p>
    <w:p w14:paraId="27F8BE47" w14:textId="138F976D" w:rsidR="00ED34F3" w:rsidRDefault="00ED34F3" w:rsidP="00ED34F3">
      <w:pPr>
        <w:rPr>
          <w:rFonts w:asciiTheme="minorHAnsi" w:hAnsiTheme="minorHAnsi"/>
        </w:rPr>
      </w:pPr>
    </w:p>
    <w:p w14:paraId="06B0FCA7" w14:textId="1A519B54" w:rsidR="00ED34F3" w:rsidRDefault="00ED34F3" w:rsidP="00ED34F3">
      <w:pPr>
        <w:rPr>
          <w:rFonts w:asciiTheme="minorHAnsi" w:hAnsiTheme="minorHAnsi"/>
        </w:rPr>
      </w:pPr>
    </w:p>
    <w:p w14:paraId="47C09A7D" w14:textId="77777777" w:rsidR="00ED34F3" w:rsidRPr="00ED34F3" w:rsidRDefault="00ED34F3" w:rsidP="00ED34F3">
      <w:pPr>
        <w:rPr>
          <w:rFonts w:asciiTheme="minorHAnsi" w:hAnsiTheme="minorHAnsi"/>
        </w:rPr>
      </w:pPr>
    </w:p>
    <w:p w14:paraId="06036755" w14:textId="77777777" w:rsidR="001B2D15" w:rsidRDefault="001B2D15" w:rsidP="00CD4406">
      <w:pPr>
        <w:keepNext/>
        <w:keepLines/>
        <w:tabs>
          <w:tab w:val="left" w:pos="0"/>
        </w:tabs>
        <w:snapToGrid w:val="0"/>
        <w:rPr>
          <w:rFonts w:ascii="Times New Roman" w:hAnsi="Times New Roman"/>
          <w:b/>
          <w:sz w:val="22"/>
        </w:rPr>
      </w:pPr>
    </w:p>
    <w:p w14:paraId="64FD6D20" w14:textId="77777777" w:rsidR="00CD4406" w:rsidRDefault="00CD4406" w:rsidP="00CD4406">
      <w:pPr>
        <w:snapToGrid w:val="0"/>
        <w:rPr>
          <w:rFonts w:ascii="Times New Roman" w:hAnsi="Times New Roman"/>
          <w:b/>
          <w:sz w:val="22"/>
        </w:rPr>
      </w:pPr>
    </w:p>
    <w:p w14:paraId="5FA43FFE" w14:textId="77777777" w:rsidR="00ED34F3" w:rsidRPr="00482601" w:rsidRDefault="00ED34F3" w:rsidP="00ED34F3">
      <w:pPr>
        <w:keepNext/>
        <w:keepLines/>
        <w:tabs>
          <w:tab w:val="left" w:pos="0"/>
        </w:tabs>
        <w:snapToGrid w:val="0"/>
        <w:spacing w:before="600" w:after="240"/>
        <w:jc w:val="right"/>
        <w:rPr>
          <w:rFonts w:ascii="Times New Roman" w:hAnsi="Times New Roman"/>
          <w:b/>
          <w:sz w:val="22"/>
        </w:rPr>
      </w:pPr>
      <w:r w:rsidRPr="00482601">
        <w:rPr>
          <w:rFonts w:ascii="Times New Roman" w:hAnsi="Times New Roman"/>
          <w:b/>
          <w:sz w:val="22"/>
        </w:rPr>
        <w:lastRenderedPageBreak/>
        <w:t>Приложение № 2. Методика оценки и сопоставления предложений</w:t>
      </w:r>
    </w:p>
    <w:p w14:paraId="3B37CA44" w14:textId="35D7B8E2" w:rsidR="00ED34F3" w:rsidRPr="00482601" w:rsidRDefault="00ED34F3" w:rsidP="00D74E2E">
      <w:pPr>
        <w:pStyle w:val="a"/>
        <w:numPr>
          <w:ilvl w:val="0"/>
          <w:numId w:val="0"/>
        </w:numPr>
        <w:spacing w:before="100" w:beforeAutospacing="1"/>
        <w:rPr>
          <w:rFonts w:ascii="Times New Roman" w:hAnsi="Times New Roman"/>
          <w:sz w:val="24"/>
          <w:szCs w:val="24"/>
        </w:rPr>
      </w:pPr>
      <w:r w:rsidRPr="00482601">
        <w:rPr>
          <w:rFonts w:ascii="Times New Roman" w:hAnsi="Times New Roman"/>
          <w:sz w:val="24"/>
          <w:szCs w:val="24"/>
        </w:rPr>
        <w:t xml:space="preserve">Методика оценки и сопоставления предложений на </w:t>
      </w:r>
      <w:r w:rsidR="00D74E2E">
        <w:rPr>
          <w:rFonts w:ascii="Times New Roman" w:hAnsi="Times New Roman"/>
          <w:sz w:val="24"/>
        </w:rPr>
        <w:t>о</w:t>
      </w:r>
      <w:r w:rsidR="00D74E2E" w:rsidRPr="00205BBF">
        <w:rPr>
          <w:rFonts w:ascii="Times New Roman" w:hAnsi="Times New Roman"/>
          <w:bCs/>
          <w:sz w:val="24"/>
          <w:szCs w:val="24"/>
        </w:rPr>
        <w:t>казание услуг по страхованию    недвижимости    и   оборудования   от терроризма и</w:t>
      </w:r>
      <w:r w:rsidR="00D74E2E">
        <w:rPr>
          <w:rFonts w:ascii="Times New Roman" w:hAnsi="Times New Roman"/>
          <w:bCs/>
          <w:sz w:val="24"/>
          <w:szCs w:val="24"/>
        </w:rPr>
        <w:t xml:space="preserve"> </w:t>
      </w:r>
      <w:r w:rsidR="00D74E2E" w:rsidRPr="00205BBF">
        <w:rPr>
          <w:rFonts w:ascii="Times New Roman" w:hAnsi="Times New Roman"/>
          <w:bCs/>
          <w:sz w:val="24"/>
          <w:szCs w:val="24"/>
        </w:rPr>
        <w:t>диверсии по тарифу «Риски стандартные +терроризм и диверсия»</w:t>
      </w:r>
      <w:r w:rsidR="00F51A79" w:rsidRPr="00F51A79">
        <w:rPr>
          <w:rFonts w:ascii="Times New Roman" w:hAnsi="Times New Roman"/>
          <w:bCs/>
          <w:sz w:val="24"/>
          <w:szCs w:val="24"/>
        </w:rPr>
        <w:t xml:space="preserve"> </w:t>
      </w:r>
      <w:bookmarkStart w:id="3" w:name="_GoBack"/>
      <w:bookmarkEnd w:id="3"/>
      <w:r w:rsidRPr="00482601">
        <w:rPr>
          <w:rFonts w:ascii="Times New Roman" w:hAnsi="Times New Roman"/>
          <w:sz w:val="24"/>
          <w:szCs w:val="24"/>
        </w:rPr>
        <w:t>проводится в соответствии с техническими характеристиками представленными в Техническом задании (Приложение № 3 к документации).</w:t>
      </w:r>
    </w:p>
    <w:p w14:paraId="6657681F" w14:textId="77777777" w:rsidR="00ED34F3" w:rsidRPr="00482601" w:rsidRDefault="00ED34F3" w:rsidP="00ED34F3">
      <w:pPr>
        <w:jc w:val="both"/>
        <w:rPr>
          <w:rFonts w:ascii="Times New Roman" w:hAnsi="Times New Roman" w:cs="Times New Roman"/>
          <w:sz w:val="24"/>
          <w:szCs w:val="24"/>
        </w:rPr>
      </w:pPr>
    </w:p>
    <w:p w14:paraId="424249CC" w14:textId="77777777" w:rsidR="00ED34F3" w:rsidRPr="00482601" w:rsidRDefault="00ED34F3" w:rsidP="00ED34F3">
      <w:pPr>
        <w:jc w:val="both"/>
        <w:rPr>
          <w:rFonts w:ascii="Times New Roman" w:hAnsi="Times New Roman" w:cs="Times New Roman"/>
          <w:sz w:val="24"/>
          <w:szCs w:val="24"/>
        </w:rPr>
      </w:pPr>
      <w:r w:rsidRPr="00482601">
        <w:rPr>
          <w:rFonts w:ascii="Times New Roman" w:hAnsi="Times New Roman" w:cs="Times New Roman"/>
          <w:sz w:val="24"/>
          <w:szCs w:val="24"/>
        </w:rPr>
        <w:t>1.1</w:t>
      </w:r>
      <w:r w:rsidRPr="00482601">
        <w:rPr>
          <w:rFonts w:ascii="Times New Roman" w:hAnsi="Times New Roman" w:cs="Times New Roman"/>
          <w:sz w:val="24"/>
          <w:szCs w:val="24"/>
        </w:rPr>
        <w:tab/>
        <w:t>Оценка и сопоставление предложений осуществляется с применением простого метода оценки (соответствует / не соответствует)</w:t>
      </w:r>
    </w:p>
    <w:p w14:paraId="0415FD77" w14:textId="77777777" w:rsidR="00ED34F3" w:rsidRPr="00482601" w:rsidRDefault="00ED34F3" w:rsidP="00ED34F3">
      <w:pPr>
        <w:jc w:val="both"/>
        <w:rPr>
          <w:rFonts w:ascii="Times New Roman" w:hAnsi="Times New Roman" w:cs="Times New Roman"/>
          <w:sz w:val="24"/>
          <w:szCs w:val="24"/>
        </w:rPr>
      </w:pPr>
    </w:p>
    <w:p w14:paraId="5AA9765A" w14:textId="77777777" w:rsidR="00ED34F3" w:rsidRPr="00482601" w:rsidRDefault="00ED34F3" w:rsidP="00ED34F3">
      <w:pPr>
        <w:jc w:val="both"/>
        <w:rPr>
          <w:rFonts w:ascii="Times New Roman" w:hAnsi="Times New Roman" w:cs="Times New Roman"/>
          <w:sz w:val="24"/>
          <w:szCs w:val="24"/>
        </w:rPr>
      </w:pPr>
    </w:p>
    <w:p w14:paraId="322E3669" w14:textId="77777777" w:rsidR="00ED34F3" w:rsidRPr="00482601" w:rsidRDefault="00ED34F3" w:rsidP="00ED34F3">
      <w:pPr>
        <w:rPr>
          <w:rFonts w:ascii="Times New Roman" w:hAnsi="Times New Roman" w:cs="Times New Roman"/>
          <w:sz w:val="24"/>
          <w:szCs w:val="24"/>
        </w:rPr>
      </w:pPr>
      <w:r w:rsidRPr="00482601">
        <w:rPr>
          <w:rFonts w:ascii="Times New Roman" w:hAnsi="Times New Roman" w:cs="Times New Roman"/>
          <w:sz w:val="24"/>
          <w:szCs w:val="24"/>
        </w:rPr>
        <w:t>Сущность простого метода оценки</w:t>
      </w:r>
    </w:p>
    <w:p w14:paraId="31EA1A36" w14:textId="77777777" w:rsidR="00ED34F3" w:rsidRPr="00482601" w:rsidRDefault="00ED34F3" w:rsidP="00ED34F3">
      <w:pPr>
        <w:jc w:val="both"/>
        <w:rPr>
          <w:rFonts w:ascii="Times New Roman" w:hAnsi="Times New Roman" w:cs="Times New Roman"/>
          <w:sz w:val="24"/>
          <w:szCs w:val="24"/>
        </w:rPr>
      </w:pPr>
    </w:p>
    <w:p w14:paraId="7CFC48B4" w14:textId="77777777" w:rsidR="00ED34F3" w:rsidRDefault="00ED34F3" w:rsidP="00ED34F3">
      <w:pPr>
        <w:jc w:val="both"/>
        <w:rPr>
          <w:rFonts w:ascii="Times New Roman" w:hAnsi="Times New Roman" w:cs="Times New Roman"/>
          <w:sz w:val="24"/>
          <w:szCs w:val="24"/>
        </w:rPr>
      </w:pPr>
      <w:r w:rsidRPr="00482601">
        <w:rPr>
          <w:rFonts w:ascii="Times New Roman" w:hAnsi="Times New Roman" w:cs="Times New Roman"/>
          <w:sz w:val="24"/>
          <w:szCs w:val="24"/>
        </w:rPr>
        <w:t>Применение данного метода заключается в выборе самого дешевого по стоимости предложения поставщика из тех, кто полностью соответствует установленным техническим и функциональным требованиям.</w:t>
      </w:r>
      <w:r w:rsidRPr="00641B24">
        <w:rPr>
          <w:rFonts w:ascii="Times New Roman" w:hAnsi="Times New Roman" w:cs="Times New Roman"/>
          <w:sz w:val="24"/>
          <w:szCs w:val="24"/>
        </w:rPr>
        <w:t xml:space="preserve"> </w:t>
      </w:r>
    </w:p>
    <w:p w14:paraId="68D77839" w14:textId="77777777" w:rsidR="00CD4406" w:rsidRDefault="00CD4406" w:rsidP="00CD4406">
      <w:pPr>
        <w:snapToGrid w:val="0"/>
        <w:jc w:val="right"/>
        <w:rPr>
          <w:rFonts w:ascii="Times New Roman" w:hAnsi="Times New Roman"/>
          <w:sz w:val="22"/>
        </w:rPr>
      </w:pPr>
    </w:p>
    <w:p w14:paraId="2D2C14D3" w14:textId="7FE3196C" w:rsidR="00CD4406" w:rsidRDefault="00CD4406" w:rsidP="00CD4406">
      <w:pPr>
        <w:snapToGrid w:val="0"/>
        <w:jc w:val="right"/>
        <w:rPr>
          <w:rFonts w:ascii="Times New Roman" w:hAnsi="Times New Roman"/>
          <w:sz w:val="22"/>
        </w:rPr>
      </w:pPr>
    </w:p>
    <w:p w14:paraId="4653463C" w14:textId="6BD6ACF4" w:rsidR="00ED34F3" w:rsidRDefault="00ED34F3" w:rsidP="00CD4406">
      <w:pPr>
        <w:snapToGrid w:val="0"/>
        <w:jc w:val="right"/>
        <w:rPr>
          <w:rFonts w:ascii="Times New Roman" w:hAnsi="Times New Roman"/>
          <w:sz w:val="22"/>
        </w:rPr>
      </w:pPr>
    </w:p>
    <w:p w14:paraId="25B60161" w14:textId="573CC67F" w:rsidR="00ED34F3" w:rsidRDefault="00ED34F3" w:rsidP="00CD4406">
      <w:pPr>
        <w:snapToGrid w:val="0"/>
        <w:jc w:val="right"/>
        <w:rPr>
          <w:rFonts w:ascii="Times New Roman" w:hAnsi="Times New Roman"/>
          <w:sz w:val="22"/>
        </w:rPr>
      </w:pPr>
    </w:p>
    <w:p w14:paraId="5197CF13" w14:textId="06B226E6" w:rsidR="00ED34F3" w:rsidRDefault="00ED34F3" w:rsidP="00CD4406">
      <w:pPr>
        <w:snapToGrid w:val="0"/>
        <w:jc w:val="right"/>
        <w:rPr>
          <w:rFonts w:ascii="Times New Roman" w:hAnsi="Times New Roman"/>
          <w:sz w:val="22"/>
        </w:rPr>
      </w:pPr>
    </w:p>
    <w:p w14:paraId="7B8AFA87" w14:textId="75F54C38" w:rsidR="00ED34F3" w:rsidRDefault="00ED34F3" w:rsidP="00CD4406">
      <w:pPr>
        <w:snapToGrid w:val="0"/>
        <w:jc w:val="right"/>
        <w:rPr>
          <w:rFonts w:ascii="Times New Roman" w:hAnsi="Times New Roman"/>
          <w:sz w:val="22"/>
        </w:rPr>
      </w:pPr>
    </w:p>
    <w:p w14:paraId="5E79F4A2" w14:textId="56F0E058" w:rsidR="00ED34F3" w:rsidRDefault="00ED34F3" w:rsidP="00CD4406">
      <w:pPr>
        <w:snapToGrid w:val="0"/>
        <w:jc w:val="right"/>
        <w:rPr>
          <w:rFonts w:ascii="Times New Roman" w:hAnsi="Times New Roman"/>
          <w:sz w:val="22"/>
        </w:rPr>
      </w:pPr>
    </w:p>
    <w:p w14:paraId="71DB671C" w14:textId="460074F4" w:rsidR="00ED34F3" w:rsidRDefault="00ED34F3" w:rsidP="00CD4406">
      <w:pPr>
        <w:snapToGrid w:val="0"/>
        <w:jc w:val="right"/>
        <w:rPr>
          <w:rFonts w:ascii="Times New Roman" w:hAnsi="Times New Roman"/>
          <w:sz w:val="22"/>
        </w:rPr>
      </w:pPr>
    </w:p>
    <w:p w14:paraId="1A938604" w14:textId="2732B747" w:rsidR="00ED34F3" w:rsidRDefault="00ED34F3" w:rsidP="00CD4406">
      <w:pPr>
        <w:snapToGrid w:val="0"/>
        <w:jc w:val="right"/>
        <w:rPr>
          <w:rFonts w:ascii="Times New Roman" w:hAnsi="Times New Roman"/>
          <w:sz w:val="22"/>
        </w:rPr>
      </w:pPr>
    </w:p>
    <w:p w14:paraId="5FADF243" w14:textId="3D21DA15" w:rsidR="00ED34F3" w:rsidRDefault="00ED34F3" w:rsidP="00CD4406">
      <w:pPr>
        <w:snapToGrid w:val="0"/>
        <w:jc w:val="right"/>
        <w:rPr>
          <w:rFonts w:ascii="Times New Roman" w:hAnsi="Times New Roman"/>
          <w:sz w:val="22"/>
        </w:rPr>
      </w:pPr>
    </w:p>
    <w:p w14:paraId="56B8398F" w14:textId="578883D0" w:rsidR="00ED34F3" w:rsidRDefault="00ED34F3" w:rsidP="00CD4406">
      <w:pPr>
        <w:snapToGrid w:val="0"/>
        <w:jc w:val="right"/>
        <w:rPr>
          <w:rFonts w:ascii="Times New Roman" w:hAnsi="Times New Roman"/>
          <w:sz w:val="22"/>
        </w:rPr>
      </w:pPr>
    </w:p>
    <w:p w14:paraId="2B35AB2A" w14:textId="6E2D5A0C" w:rsidR="00ED34F3" w:rsidRDefault="00ED34F3" w:rsidP="00CD4406">
      <w:pPr>
        <w:snapToGrid w:val="0"/>
        <w:jc w:val="right"/>
        <w:rPr>
          <w:rFonts w:ascii="Times New Roman" w:hAnsi="Times New Roman"/>
          <w:sz w:val="22"/>
        </w:rPr>
      </w:pPr>
    </w:p>
    <w:p w14:paraId="5CE4830E" w14:textId="653E3634" w:rsidR="00ED34F3" w:rsidRDefault="00ED34F3" w:rsidP="00CD4406">
      <w:pPr>
        <w:snapToGrid w:val="0"/>
        <w:jc w:val="right"/>
        <w:rPr>
          <w:rFonts w:ascii="Times New Roman" w:hAnsi="Times New Roman"/>
          <w:sz w:val="22"/>
        </w:rPr>
      </w:pPr>
    </w:p>
    <w:p w14:paraId="1EB25949" w14:textId="553D32AC" w:rsidR="00ED34F3" w:rsidRDefault="00ED34F3" w:rsidP="00CD4406">
      <w:pPr>
        <w:snapToGrid w:val="0"/>
        <w:jc w:val="right"/>
        <w:rPr>
          <w:rFonts w:ascii="Times New Roman" w:hAnsi="Times New Roman"/>
          <w:sz w:val="22"/>
        </w:rPr>
      </w:pPr>
    </w:p>
    <w:p w14:paraId="27CDD471" w14:textId="6571FC61" w:rsidR="00ED34F3" w:rsidRDefault="00ED34F3" w:rsidP="00CD4406">
      <w:pPr>
        <w:snapToGrid w:val="0"/>
        <w:jc w:val="right"/>
        <w:rPr>
          <w:rFonts w:ascii="Times New Roman" w:hAnsi="Times New Roman"/>
          <w:sz w:val="22"/>
        </w:rPr>
      </w:pPr>
    </w:p>
    <w:p w14:paraId="60EC015C" w14:textId="05CC4B20" w:rsidR="00ED34F3" w:rsidRDefault="00ED34F3" w:rsidP="00CD4406">
      <w:pPr>
        <w:snapToGrid w:val="0"/>
        <w:jc w:val="right"/>
        <w:rPr>
          <w:rFonts w:ascii="Times New Roman" w:hAnsi="Times New Roman"/>
          <w:sz w:val="22"/>
        </w:rPr>
      </w:pPr>
    </w:p>
    <w:p w14:paraId="096AABD2" w14:textId="6B0E94E6" w:rsidR="00ED34F3" w:rsidRDefault="00ED34F3" w:rsidP="00CD4406">
      <w:pPr>
        <w:snapToGrid w:val="0"/>
        <w:jc w:val="right"/>
        <w:rPr>
          <w:rFonts w:ascii="Times New Roman" w:hAnsi="Times New Roman"/>
          <w:sz w:val="22"/>
        </w:rPr>
      </w:pPr>
    </w:p>
    <w:p w14:paraId="2973195E" w14:textId="2FF7BFD9" w:rsidR="00ED34F3" w:rsidRDefault="00ED34F3" w:rsidP="00CD4406">
      <w:pPr>
        <w:snapToGrid w:val="0"/>
        <w:jc w:val="right"/>
        <w:rPr>
          <w:rFonts w:ascii="Times New Roman" w:hAnsi="Times New Roman"/>
          <w:sz w:val="22"/>
        </w:rPr>
      </w:pPr>
    </w:p>
    <w:p w14:paraId="4E87C4D1" w14:textId="50CC4A23" w:rsidR="00ED34F3" w:rsidRDefault="00ED34F3" w:rsidP="00CD4406">
      <w:pPr>
        <w:snapToGrid w:val="0"/>
        <w:jc w:val="right"/>
        <w:rPr>
          <w:rFonts w:ascii="Times New Roman" w:hAnsi="Times New Roman"/>
          <w:sz w:val="22"/>
        </w:rPr>
      </w:pPr>
    </w:p>
    <w:p w14:paraId="48450F62" w14:textId="0E867B12" w:rsidR="00D74E2E" w:rsidRDefault="00D74E2E" w:rsidP="00CD4406">
      <w:pPr>
        <w:snapToGrid w:val="0"/>
        <w:jc w:val="right"/>
        <w:rPr>
          <w:rFonts w:ascii="Times New Roman" w:hAnsi="Times New Roman"/>
          <w:sz w:val="22"/>
        </w:rPr>
      </w:pPr>
    </w:p>
    <w:p w14:paraId="582C0FD8" w14:textId="6F28BE09" w:rsidR="00D74E2E" w:rsidRDefault="00D74E2E" w:rsidP="00CD4406">
      <w:pPr>
        <w:snapToGrid w:val="0"/>
        <w:jc w:val="right"/>
        <w:rPr>
          <w:rFonts w:ascii="Times New Roman" w:hAnsi="Times New Roman"/>
          <w:sz w:val="22"/>
        </w:rPr>
      </w:pPr>
    </w:p>
    <w:p w14:paraId="090F4E04" w14:textId="2CE45C45" w:rsidR="00D74E2E" w:rsidRDefault="00D74E2E" w:rsidP="00CD4406">
      <w:pPr>
        <w:snapToGrid w:val="0"/>
        <w:jc w:val="right"/>
        <w:rPr>
          <w:rFonts w:ascii="Times New Roman" w:hAnsi="Times New Roman"/>
          <w:sz w:val="22"/>
        </w:rPr>
      </w:pPr>
    </w:p>
    <w:p w14:paraId="4FB49DF4" w14:textId="1C51FD9B" w:rsidR="00D74E2E" w:rsidRDefault="00D74E2E" w:rsidP="00CD4406">
      <w:pPr>
        <w:snapToGrid w:val="0"/>
        <w:jc w:val="right"/>
        <w:rPr>
          <w:rFonts w:ascii="Times New Roman" w:hAnsi="Times New Roman"/>
          <w:sz w:val="22"/>
        </w:rPr>
      </w:pPr>
    </w:p>
    <w:p w14:paraId="107AE40D" w14:textId="61558A97" w:rsidR="00D74E2E" w:rsidRDefault="00D74E2E" w:rsidP="00CD4406">
      <w:pPr>
        <w:snapToGrid w:val="0"/>
        <w:jc w:val="right"/>
        <w:rPr>
          <w:rFonts w:ascii="Times New Roman" w:hAnsi="Times New Roman"/>
          <w:sz w:val="22"/>
        </w:rPr>
      </w:pPr>
    </w:p>
    <w:p w14:paraId="29B2B57F" w14:textId="07414549" w:rsidR="00D74E2E" w:rsidRDefault="00D74E2E" w:rsidP="00CD4406">
      <w:pPr>
        <w:snapToGrid w:val="0"/>
        <w:jc w:val="right"/>
        <w:rPr>
          <w:rFonts w:ascii="Times New Roman" w:hAnsi="Times New Roman"/>
          <w:sz w:val="22"/>
        </w:rPr>
      </w:pPr>
    </w:p>
    <w:p w14:paraId="6E0BB9CA" w14:textId="12DA000E" w:rsidR="00D74E2E" w:rsidRDefault="00D74E2E" w:rsidP="00CD4406">
      <w:pPr>
        <w:snapToGrid w:val="0"/>
        <w:jc w:val="right"/>
        <w:rPr>
          <w:rFonts w:ascii="Times New Roman" w:hAnsi="Times New Roman"/>
          <w:sz w:val="22"/>
        </w:rPr>
      </w:pPr>
    </w:p>
    <w:p w14:paraId="5040C1EC" w14:textId="167F484F" w:rsidR="00D74E2E" w:rsidRDefault="00D74E2E" w:rsidP="00CD4406">
      <w:pPr>
        <w:snapToGrid w:val="0"/>
        <w:jc w:val="right"/>
        <w:rPr>
          <w:rFonts w:ascii="Times New Roman" w:hAnsi="Times New Roman"/>
          <w:sz w:val="22"/>
        </w:rPr>
      </w:pPr>
    </w:p>
    <w:p w14:paraId="2C05CCDA" w14:textId="64FA77FD" w:rsidR="00D74E2E" w:rsidRDefault="00D74E2E" w:rsidP="00CD4406">
      <w:pPr>
        <w:snapToGrid w:val="0"/>
        <w:jc w:val="right"/>
        <w:rPr>
          <w:rFonts w:ascii="Times New Roman" w:hAnsi="Times New Roman"/>
          <w:sz w:val="22"/>
        </w:rPr>
      </w:pPr>
    </w:p>
    <w:p w14:paraId="77DA0F15" w14:textId="79544F6A" w:rsidR="00D74E2E" w:rsidRDefault="00D74E2E" w:rsidP="00CD4406">
      <w:pPr>
        <w:snapToGrid w:val="0"/>
        <w:jc w:val="right"/>
        <w:rPr>
          <w:rFonts w:ascii="Times New Roman" w:hAnsi="Times New Roman"/>
          <w:sz w:val="22"/>
        </w:rPr>
      </w:pPr>
    </w:p>
    <w:p w14:paraId="32777D82" w14:textId="75247B74" w:rsidR="00D74E2E" w:rsidRDefault="00D74E2E" w:rsidP="00CD4406">
      <w:pPr>
        <w:snapToGrid w:val="0"/>
        <w:jc w:val="right"/>
        <w:rPr>
          <w:rFonts w:ascii="Times New Roman" w:hAnsi="Times New Roman"/>
          <w:sz w:val="22"/>
        </w:rPr>
      </w:pPr>
    </w:p>
    <w:p w14:paraId="13A0FD44" w14:textId="4765950C" w:rsidR="00D74E2E" w:rsidRDefault="00D74E2E" w:rsidP="00CD4406">
      <w:pPr>
        <w:snapToGrid w:val="0"/>
        <w:jc w:val="right"/>
        <w:rPr>
          <w:rFonts w:ascii="Times New Roman" w:hAnsi="Times New Roman"/>
          <w:sz w:val="22"/>
        </w:rPr>
      </w:pPr>
    </w:p>
    <w:p w14:paraId="1F13CEC5" w14:textId="31F156F8" w:rsidR="00D74E2E" w:rsidRDefault="00D74E2E" w:rsidP="00CD4406">
      <w:pPr>
        <w:snapToGrid w:val="0"/>
        <w:jc w:val="right"/>
        <w:rPr>
          <w:rFonts w:ascii="Times New Roman" w:hAnsi="Times New Roman"/>
          <w:sz w:val="22"/>
        </w:rPr>
      </w:pPr>
    </w:p>
    <w:p w14:paraId="12A22C48" w14:textId="07C0EDFE" w:rsidR="00D74E2E" w:rsidRDefault="00D74E2E" w:rsidP="00CD4406">
      <w:pPr>
        <w:snapToGrid w:val="0"/>
        <w:jc w:val="right"/>
        <w:rPr>
          <w:rFonts w:ascii="Times New Roman" w:hAnsi="Times New Roman"/>
          <w:sz w:val="22"/>
        </w:rPr>
      </w:pPr>
    </w:p>
    <w:p w14:paraId="0F76EE10" w14:textId="25114D1B" w:rsidR="00D74E2E" w:rsidRDefault="00D74E2E" w:rsidP="00CD4406">
      <w:pPr>
        <w:snapToGrid w:val="0"/>
        <w:jc w:val="right"/>
        <w:rPr>
          <w:rFonts w:ascii="Times New Roman" w:hAnsi="Times New Roman"/>
          <w:sz w:val="22"/>
        </w:rPr>
      </w:pPr>
    </w:p>
    <w:p w14:paraId="23C7D549" w14:textId="6CA173F6" w:rsidR="00D74E2E" w:rsidRDefault="00D74E2E" w:rsidP="00CD4406">
      <w:pPr>
        <w:snapToGrid w:val="0"/>
        <w:jc w:val="right"/>
        <w:rPr>
          <w:rFonts w:ascii="Times New Roman" w:hAnsi="Times New Roman"/>
          <w:sz w:val="22"/>
        </w:rPr>
      </w:pPr>
    </w:p>
    <w:p w14:paraId="08EA839B" w14:textId="24028D5A" w:rsidR="00D74E2E" w:rsidRDefault="00D74E2E" w:rsidP="00CD4406">
      <w:pPr>
        <w:snapToGrid w:val="0"/>
        <w:jc w:val="right"/>
        <w:rPr>
          <w:rFonts w:ascii="Times New Roman" w:hAnsi="Times New Roman"/>
          <w:sz w:val="22"/>
        </w:rPr>
      </w:pPr>
    </w:p>
    <w:p w14:paraId="10F57490" w14:textId="77777777" w:rsidR="00D74E2E" w:rsidRDefault="00D74E2E" w:rsidP="00CD4406">
      <w:pPr>
        <w:snapToGrid w:val="0"/>
        <w:jc w:val="right"/>
        <w:rPr>
          <w:rFonts w:ascii="Times New Roman" w:hAnsi="Times New Roman"/>
          <w:sz w:val="22"/>
        </w:rPr>
      </w:pPr>
    </w:p>
    <w:p w14:paraId="26A1BB27" w14:textId="143D30E3" w:rsidR="00D74E2E" w:rsidRDefault="00D74E2E" w:rsidP="00CD4406">
      <w:pPr>
        <w:snapToGrid w:val="0"/>
        <w:jc w:val="right"/>
        <w:rPr>
          <w:rFonts w:ascii="Times New Roman" w:hAnsi="Times New Roman"/>
          <w:sz w:val="22"/>
        </w:rPr>
      </w:pPr>
    </w:p>
    <w:p w14:paraId="0A892027" w14:textId="7882F062" w:rsidR="00D74E2E" w:rsidRDefault="00D74E2E" w:rsidP="00CD4406">
      <w:pPr>
        <w:snapToGrid w:val="0"/>
        <w:jc w:val="right"/>
        <w:rPr>
          <w:rFonts w:ascii="Times New Roman" w:hAnsi="Times New Roman"/>
          <w:sz w:val="22"/>
        </w:rPr>
      </w:pPr>
    </w:p>
    <w:p w14:paraId="524CE918" w14:textId="0582ECA1" w:rsidR="00D74E2E" w:rsidRDefault="00D74E2E" w:rsidP="00CD4406">
      <w:pPr>
        <w:snapToGrid w:val="0"/>
        <w:jc w:val="right"/>
        <w:rPr>
          <w:rFonts w:ascii="Times New Roman" w:hAnsi="Times New Roman"/>
          <w:sz w:val="22"/>
        </w:rPr>
      </w:pPr>
    </w:p>
    <w:p w14:paraId="0ABC93A4" w14:textId="77777777" w:rsidR="00D74E2E" w:rsidRDefault="00D74E2E" w:rsidP="00CD4406">
      <w:pPr>
        <w:snapToGrid w:val="0"/>
        <w:jc w:val="right"/>
        <w:rPr>
          <w:rFonts w:ascii="Times New Roman" w:hAnsi="Times New Roman"/>
          <w:sz w:val="22"/>
        </w:rPr>
      </w:pPr>
    </w:p>
    <w:p w14:paraId="2C003D98" w14:textId="7D2DDAB8" w:rsidR="00D74E2E" w:rsidRDefault="00D74E2E" w:rsidP="00CD4406">
      <w:pPr>
        <w:snapToGrid w:val="0"/>
        <w:jc w:val="right"/>
        <w:rPr>
          <w:rFonts w:ascii="Times New Roman" w:hAnsi="Times New Roman"/>
          <w:sz w:val="22"/>
        </w:rPr>
      </w:pPr>
    </w:p>
    <w:p w14:paraId="632CC69E" w14:textId="77777777" w:rsidR="00D74E2E" w:rsidRDefault="00D74E2E" w:rsidP="00CD4406">
      <w:pPr>
        <w:snapToGrid w:val="0"/>
        <w:jc w:val="right"/>
        <w:rPr>
          <w:rFonts w:ascii="Times New Roman" w:hAnsi="Times New Roman"/>
          <w:sz w:val="22"/>
        </w:rPr>
      </w:pPr>
    </w:p>
    <w:p w14:paraId="4ECE3499" w14:textId="77777777" w:rsidR="00D74E2E" w:rsidRDefault="00D74E2E" w:rsidP="00D72B7B">
      <w:pPr>
        <w:pStyle w:val="1"/>
        <w:jc w:val="right"/>
        <w:rPr>
          <w:rFonts w:ascii="Times New Roman" w:hAnsi="Times New Roman" w:cs="Times New Roman"/>
          <w:b/>
          <w:color w:val="auto"/>
          <w:sz w:val="24"/>
          <w:szCs w:val="24"/>
        </w:rPr>
      </w:pPr>
    </w:p>
    <w:p w14:paraId="1416721B" w14:textId="5764BDB2"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2"/>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7"/>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2E0B86" w:rsidRDefault="002E0B86">
      <w:r>
        <w:separator/>
      </w:r>
    </w:p>
  </w:endnote>
  <w:endnote w:type="continuationSeparator" w:id="0">
    <w:p w14:paraId="559AFC51" w14:textId="77777777" w:rsidR="002E0B86" w:rsidRDefault="002E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1E723229" w:rsidR="002E0B86" w:rsidRDefault="002E0B86">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F51A79">
      <w:rPr>
        <w:rFonts w:ascii="Times New Roman" w:hAnsi="Times New Roman"/>
        <w:noProof/>
        <w:sz w:val="24"/>
      </w:rPr>
      <w:t>15</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2E0B86" w:rsidRDefault="002E0B86">
      <w:r>
        <w:separator/>
      </w:r>
    </w:p>
  </w:footnote>
  <w:footnote w:type="continuationSeparator" w:id="0">
    <w:p w14:paraId="6F954C43" w14:textId="77777777" w:rsidR="002E0B86" w:rsidRDefault="002E0B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2C230647"/>
    <w:multiLevelType w:val="multilevel"/>
    <w:tmpl w:val="0DDAB194"/>
    <w:lvl w:ilvl="0">
      <w:start w:val="1"/>
      <w:numFmt w:val="decimal"/>
      <w:lvlText w:val="%1."/>
      <w:lvlJc w:val="left"/>
      <w:pPr>
        <w:tabs>
          <w:tab w:val="num" w:pos="0"/>
        </w:tabs>
        <w:ind w:left="180" w:hanging="360"/>
      </w:pPr>
      <w:rPr>
        <w:rFonts w:ascii="NanumGothic" w:hAnsi="NanumGothic"/>
        <w:spacing w:val="0"/>
        <w:w w:val="100"/>
        <w:sz w:val="20"/>
      </w:rPr>
    </w:lvl>
    <w:lvl w:ilvl="1">
      <w:start w:val="1"/>
      <w:numFmt w:val="lowerLetter"/>
      <w:lvlText w:val="%2."/>
      <w:lvlJc w:val="left"/>
      <w:pPr>
        <w:tabs>
          <w:tab w:val="num" w:pos="0"/>
        </w:tabs>
        <w:ind w:left="1260" w:hanging="360"/>
      </w:pPr>
      <w:rPr>
        <w:rFonts w:ascii="NanumGothic" w:hAnsi="NanumGothic"/>
        <w:spacing w:val="0"/>
        <w:w w:val="100"/>
        <w:sz w:val="20"/>
      </w:rPr>
    </w:lvl>
    <w:lvl w:ilvl="2">
      <w:start w:val="1"/>
      <w:numFmt w:val="lowerRoman"/>
      <w:lvlText w:val="%3."/>
      <w:lvlJc w:val="right"/>
      <w:pPr>
        <w:tabs>
          <w:tab w:val="num" w:pos="0"/>
        </w:tabs>
        <w:ind w:left="1980" w:hanging="180"/>
      </w:pPr>
      <w:rPr>
        <w:rFonts w:ascii="NanumGothic" w:hAnsi="NanumGothic"/>
        <w:spacing w:val="0"/>
        <w:w w:val="100"/>
        <w:sz w:val="20"/>
      </w:rPr>
    </w:lvl>
    <w:lvl w:ilvl="3">
      <w:start w:val="1"/>
      <w:numFmt w:val="decimal"/>
      <w:lvlText w:val="%4."/>
      <w:lvlJc w:val="left"/>
      <w:pPr>
        <w:tabs>
          <w:tab w:val="num" w:pos="0"/>
        </w:tabs>
        <w:ind w:left="2700" w:hanging="360"/>
      </w:pPr>
      <w:rPr>
        <w:rFonts w:ascii="NanumGothic" w:hAnsi="NanumGothic"/>
        <w:spacing w:val="0"/>
        <w:w w:val="100"/>
        <w:sz w:val="20"/>
      </w:rPr>
    </w:lvl>
    <w:lvl w:ilvl="4">
      <w:start w:val="1"/>
      <w:numFmt w:val="lowerLetter"/>
      <w:lvlText w:val="%5."/>
      <w:lvlJc w:val="left"/>
      <w:pPr>
        <w:tabs>
          <w:tab w:val="num" w:pos="0"/>
        </w:tabs>
        <w:ind w:left="3420" w:hanging="360"/>
      </w:pPr>
      <w:rPr>
        <w:rFonts w:ascii="NanumGothic" w:hAnsi="NanumGothic"/>
        <w:spacing w:val="0"/>
        <w:w w:val="100"/>
        <w:sz w:val="20"/>
      </w:rPr>
    </w:lvl>
    <w:lvl w:ilvl="5">
      <w:start w:val="1"/>
      <w:numFmt w:val="lowerRoman"/>
      <w:lvlText w:val="%6."/>
      <w:lvlJc w:val="right"/>
      <w:pPr>
        <w:tabs>
          <w:tab w:val="num" w:pos="0"/>
        </w:tabs>
        <w:ind w:left="4140" w:hanging="180"/>
      </w:pPr>
      <w:rPr>
        <w:rFonts w:ascii="NanumGothic" w:hAnsi="NanumGothic"/>
        <w:spacing w:val="0"/>
        <w:w w:val="100"/>
        <w:sz w:val="20"/>
      </w:rPr>
    </w:lvl>
    <w:lvl w:ilvl="6">
      <w:start w:val="1"/>
      <w:numFmt w:val="decimal"/>
      <w:lvlText w:val="%7."/>
      <w:lvlJc w:val="left"/>
      <w:pPr>
        <w:tabs>
          <w:tab w:val="num" w:pos="0"/>
        </w:tabs>
        <w:ind w:left="4860" w:hanging="360"/>
      </w:pPr>
      <w:rPr>
        <w:rFonts w:ascii="NanumGothic" w:hAnsi="NanumGothic"/>
        <w:spacing w:val="0"/>
        <w:w w:val="100"/>
        <w:sz w:val="20"/>
      </w:rPr>
    </w:lvl>
    <w:lvl w:ilvl="7">
      <w:start w:val="1"/>
      <w:numFmt w:val="lowerLetter"/>
      <w:lvlText w:val="%8."/>
      <w:lvlJc w:val="left"/>
      <w:pPr>
        <w:tabs>
          <w:tab w:val="num" w:pos="0"/>
        </w:tabs>
        <w:ind w:left="5580" w:hanging="360"/>
      </w:pPr>
      <w:rPr>
        <w:rFonts w:ascii="NanumGothic" w:hAnsi="NanumGothic"/>
        <w:spacing w:val="0"/>
        <w:w w:val="100"/>
        <w:sz w:val="20"/>
      </w:rPr>
    </w:lvl>
    <w:lvl w:ilvl="8">
      <w:start w:val="1"/>
      <w:numFmt w:val="lowerRoman"/>
      <w:lvlText w:val="%9."/>
      <w:lvlJc w:val="right"/>
      <w:pPr>
        <w:tabs>
          <w:tab w:val="num" w:pos="0"/>
        </w:tabs>
        <w:ind w:left="6300" w:hanging="180"/>
      </w:pPr>
      <w:rPr>
        <w:rFonts w:ascii="NanumGothic" w:hAnsi="NanumGothic"/>
        <w:spacing w:val="0"/>
        <w:w w:val="100"/>
        <w:sz w:val="20"/>
      </w:rPr>
    </w:lvl>
  </w:abstractNum>
  <w:abstractNum w:abstractNumId="4"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7"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8"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9"/>
    <w:multiLevelType w:val="singleLevel"/>
    <w:tmpl w:val="00000000"/>
    <w:lvl w:ilvl="0">
      <w:start w:val="1"/>
      <w:numFmt w:val="bullet"/>
      <w:lvlText w:val="-"/>
      <w:lvlJc w:val="left"/>
      <w:pPr>
        <w:ind w:left="502" w:hanging="360"/>
      </w:pPr>
      <w:rPr>
        <w:rFonts w:ascii="Symbol" w:hAnsi="Symbol" w:hint="default"/>
        <w:spacing w:val="0"/>
        <w:w w:val="100"/>
        <w:sz w:val="20"/>
      </w:rPr>
    </w:lvl>
  </w:abstractNum>
  <w:abstractNum w:abstractNumId="12"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3"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7"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0"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3"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4"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1"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2"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3"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4"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5"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lvlOverride w:ilvl="1">
      <w:startOverride w:val="1"/>
    </w:lvlOverride>
  </w:num>
  <w:num w:numId="2">
    <w:abstractNumId w:val="8"/>
  </w:num>
  <w:num w:numId="3">
    <w:abstractNumId w:val="8"/>
  </w:num>
  <w:num w:numId="4">
    <w:abstractNumId w:val="9"/>
  </w:num>
  <w:num w:numId="5">
    <w:abstractNumId w:val="9"/>
  </w:num>
  <w:num w:numId="6">
    <w:abstractNumId w:val="9"/>
  </w:num>
  <w:num w:numId="7">
    <w:abstractNumId w:val="10"/>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14"/>
  </w:num>
  <w:num w:numId="23">
    <w:abstractNumId w:val="15"/>
  </w:num>
  <w:num w:numId="24">
    <w:abstractNumId w:val="16"/>
  </w:num>
  <w:num w:numId="25">
    <w:abstractNumId w:val="16"/>
  </w:num>
  <w:num w:numId="26">
    <w:abstractNumId w:val="17"/>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9"/>
  </w:num>
  <w:num w:numId="35">
    <w:abstractNumId w:val="19"/>
  </w:num>
  <w:num w:numId="36">
    <w:abstractNumId w:val="20"/>
  </w:num>
  <w:num w:numId="37">
    <w:abstractNumId w:val="21"/>
  </w:num>
  <w:num w:numId="38">
    <w:abstractNumId w:val="22"/>
  </w:num>
  <w:num w:numId="39">
    <w:abstractNumId w:val="22"/>
  </w:num>
  <w:num w:numId="40">
    <w:abstractNumId w:val="23"/>
  </w:num>
  <w:num w:numId="41">
    <w:abstractNumId w:val="24"/>
  </w:num>
  <w:num w:numId="42">
    <w:abstractNumId w:val="25"/>
  </w:num>
  <w:num w:numId="43">
    <w:abstractNumId w:val="26"/>
  </w:num>
  <w:num w:numId="44">
    <w:abstractNumId w:val="27"/>
  </w:num>
  <w:num w:numId="45">
    <w:abstractNumId w:val="28"/>
  </w:num>
  <w:num w:numId="46">
    <w:abstractNumId w:val="29"/>
  </w:num>
  <w:num w:numId="47">
    <w:abstractNumId w:val="30"/>
  </w:num>
  <w:num w:numId="48">
    <w:abstractNumId w:val="31"/>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3"/>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34"/>
  </w:num>
  <w:num w:numId="65">
    <w:abstractNumId w:val="0"/>
  </w:num>
  <w:num w:numId="66">
    <w:abstractNumId w:val="6"/>
  </w:num>
  <w:num w:numId="67">
    <w:abstractNumId w:val="5"/>
  </w:num>
  <w:num w:numId="68">
    <w:abstractNumId w:val="2"/>
  </w:num>
  <w:num w:numId="69">
    <w:abstractNumId w:val="4"/>
  </w:num>
  <w:num w:numId="70">
    <w:abstractNumId w:val="35"/>
  </w:num>
  <w:num w:numId="71">
    <w:abstractNumId w:val="1"/>
  </w:num>
  <w:num w:numId="72">
    <w:abstractNumId w:val="11"/>
  </w:num>
  <w:num w:numId="73">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68289"/>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02B3"/>
    <w:rsid w:val="0001123D"/>
    <w:rsid w:val="00021A6A"/>
    <w:rsid w:val="000225AE"/>
    <w:rsid w:val="00024612"/>
    <w:rsid w:val="0002716E"/>
    <w:rsid w:val="00031800"/>
    <w:rsid w:val="00031D6D"/>
    <w:rsid w:val="00036E94"/>
    <w:rsid w:val="000467DE"/>
    <w:rsid w:val="00050DCF"/>
    <w:rsid w:val="00051381"/>
    <w:rsid w:val="00055E5E"/>
    <w:rsid w:val="0006129D"/>
    <w:rsid w:val="00063AC4"/>
    <w:rsid w:val="000664E7"/>
    <w:rsid w:val="0009104F"/>
    <w:rsid w:val="000917F6"/>
    <w:rsid w:val="000951FD"/>
    <w:rsid w:val="00097964"/>
    <w:rsid w:val="000A3433"/>
    <w:rsid w:val="000A64F4"/>
    <w:rsid w:val="000B2C8E"/>
    <w:rsid w:val="000B4B82"/>
    <w:rsid w:val="000B4BDB"/>
    <w:rsid w:val="000B741E"/>
    <w:rsid w:val="000B774C"/>
    <w:rsid w:val="000B7764"/>
    <w:rsid w:val="000C0854"/>
    <w:rsid w:val="000C3EB3"/>
    <w:rsid w:val="000D01F5"/>
    <w:rsid w:val="000D038E"/>
    <w:rsid w:val="000D1AFC"/>
    <w:rsid w:val="00103A59"/>
    <w:rsid w:val="00104820"/>
    <w:rsid w:val="00105A21"/>
    <w:rsid w:val="00105EB6"/>
    <w:rsid w:val="00111775"/>
    <w:rsid w:val="001207E9"/>
    <w:rsid w:val="00120D84"/>
    <w:rsid w:val="001221C2"/>
    <w:rsid w:val="00123EDA"/>
    <w:rsid w:val="0012451A"/>
    <w:rsid w:val="00124B22"/>
    <w:rsid w:val="00124FF3"/>
    <w:rsid w:val="001265B0"/>
    <w:rsid w:val="00126EEE"/>
    <w:rsid w:val="0013490A"/>
    <w:rsid w:val="001410D8"/>
    <w:rsid w:val="00143BEB"/>
    <w:rsid w:val="00144FB0"/>
    <w:rsid w:val="00152586"/>
    <w:rsid w:val="001569E0"/>
    <w:rsid w:val="00160DA4"/>
    <w:rsid w:val="0017023F"/>
    <w:rsid w:val="001716C0"/>
    <w:rsid w:val="001728C8"/>
    <w:rsid w:val="00176E3D"/>
    <w:rsid w:val="00182E8F"/>
    <w:rsid w:val="00183674"/>
    <w:rsid w:val="00190121"/>
    <w:rsid w:val="00190E91"/>
    <w:rsid w:val="00191C96"/>
    <w:rsid w:val="00194904"/>
    <w:rsid w:val="001956C5"/>
    <w:rsid w:val="00196C33"/>
    <w:rsid w:val="001A52E8"/>
    <w:rsid w:val="001A7A0F"/>
    <w:rsid w:val="001B2D15"/>
    <w:rsid w:val="001B3881"/>
    <w:rsid w:val="001B41F1"/>
    <w:rsid w:val="001B7598"/>
    <w:rsid w:val="001C3B63"/>
    <w:rsid w:val="001D5505"/>
    <w:rsid w:val="001E098F"/>
    <w:rsid w:val="001E0B20"/>
    <w:rsid w:val="001E5122"/>
    <w:rsid w:val="001F260D"/>
    <w:rsid w:val="001F4FE9"/>
    <w:rsid w:val="00201D44"/>
    <w:rsid w:val="00205BBF"/>
    <w:rsid w:val="00210BDC"/>
    <w:rsid w:val="00211712"/>
    <w:rsid w:val="00214D77"/>
    <w:rsid w:val="0021533E"/>
    <w:rsid w:val="002260E1"/>
    <w:rsid w:val="00231E73"/>
    <w:rsid w:val="0023207B"/>
    <w:rsid w:val="002355D2"/>
    <w:rsid w:val="0024542E"/>
    <w:rsid w:val="00245CA1"/>
    <w:rsid w:val="0026334B"/>
    <w:rsid w:val="00263A63"/>
    <w:rsid w:val="00264E0C"/>
    <w:rsid w:val="00264E67"/>
    <w:rsid w:val="002837F6"/>
    <w:rsid w:val="0028424B"/>
    <w:rsid w:val="0029423B"/>
    <w:rsid w:val="0029444A"/>
    <w:rsid w:val="00295E19"/>
    <w:rsid w:val="002A358C"/>
    <w:rsid w:val="002A42FA"/>
    <w:rsid w:val="002B307D"/>
    <w:rsid w:val="002B45AA"/>
    <w:rsid w:val="002B5917"/>
    <w:rsid w:val="002C6DB8"/>
    <w:rsid w:val="002C79E7"/>
    <w:rsid w:val="002D1606"/>
    <w:rsid w:val="002D1FDB"/>
    <w:rsid w:val="002D4157"/>
    <w:rsid w:val="002D5334"/>
    <w:rsid w:val="002E0B86"/>
    <w:rsid w:val="002E2B6C"/>
    <w:rsid w:val="002E5007"/>
    <w:rsid w:val="00301345"/>
    <w:rsid w:val="0030392F"/>
    <w:rsid w:val="003061F8"/>
    <w:rsid w:val="00307DF4"/>
    <w:rsid w:val="00312924"/>
    <w:rsid w:val="0031535F"/>
    <w:rsid w:val="003207C1"/>
    <w:rsid w:val="00322D93"/>
    <w:rsid w:val="00323996"/>
    <w:rsid w:val="00324F62"/>
    <w:rsid w:val="00325919"/>
    <w:rsid w:val="003259AA"/>
    <w:rsid w:val="0032746B"/>
    <w:rsid w:val="0033269E"/>
    <w:rsid w:val="00332F6A"/>
    <w:rsid w:val="0033321C"/>
    <w:rsid w:val="003558C8"/>
    <w:rsid w:val="00356064"/>
    <w:rsid w:val="003604E5"/>
    <w:rsid w:val="00363360"/>
    <w:rsid w:val="003658B5"/>
    <w:rsid w:val="00395638"/>
    <w:rsid w:val="003964FF"/>
    <w:rsid w:val="003A01EE"/>
    <w:rsid w:val="003A13F0"/>
    <w:rsid w:val="003A7193"/>
    <w:rsid w:val="003B09B4"/>
    <w:rsid w:val="003B1053"/>
    <w:rsid w:val="003B5C11"/>
    <w:rsid w:val="003C65B5"/>
    <w:rsid w:val="003D10C4"/>
    <w:rsid w:val="003D3FDC"/>
    <w:rsid w:val="003D4C38"/>
    <w:rsid w:val="003D6172"/>
    <w:rsid w:val="003E3677"/>
    <w:rsid w:val="003F0DDA"/>
    <w:rsid w:val="00403494"/>
    <w:rsid w:val="00403DC9"/>
    <w:rsid w:val="00416CD5"/>
    <w:rsid w:val="004172FB"/>
    <w:rsid w:val="00422987"/>
    <w:rsid w:val="004263E9"/>
    <w:rsid w:val="004362FD"/>
    <w:rsid w:val="00444291"/>
    <w:rsid w:val="00450F03"/>
    <w:rsid w:val="00456610"/>
    <w:rsid w:val="004609F7"/>
    <w:rsid w:val="00461553"/>
    <w:rsid w:val="00467E82"/>
    <w:rsid w:val="00482601"/>
    <w:rsid w:val="00483967"/>
    <w:rsid w:val="004842F7"/>
    <w:rsid w:val="00486F26"/>
    <w:rsid w:val="004914A2"/>
    <w:rsid w:val="00492948"/>
    <w:rsid w:val="004944FD"/>
    <w:rsid w:val="00496F86"/>
    <w:rsid w:val="004A5A3A"/>
    <w:rsid w:val="004A65AE"/>
    <w:rsid w:val="004B1419"/>
    <w:rsid w:val="004B330D"/>
    <w:rsid w:val="004B54FB"/>
    <w:rsid w:val="004B5E52"/>
    <w:rsid w:val="004C3C4D"/>
    <w:rsid w:val="004D13FE"/>
    <w:rsid w:val="004D305A"/>
    <w:rsid w:val="004D4ED8"/>
    <w:rsid w:val="004E6294"/>
    <w:rsid w:val="004F0A86"/>
    <w:rsid w:val="004F5648"/>
    <w:rsid w:val="00502A1A"/>
    <w:rsid w:val="005043E5"/>
    <w:rsid w:val="00510751"/>
    <w:rsid w:val="00511A10"/>
    <w:rsid w:val="00520B3A"/>
    <w:rsid w:val="005261DB"/>
    <w:rsid w:val="00533C77"/>
    <w:rsid w:val="005346CF"/>
    <w:rsid w:val="00534BEE"/>
    <w:rsid w:val="005545C0"/>
    <w:rsid w:val="00554F32"/>
    <w:rsid w:val="00565A2F"/>
    <w:rsid w:val="00574CBE"/>
    <w:rsid w:val="0058036F"/>
    <w:rsid w:val="00587070"/>
    <w:rsid w:val="00587799"/>
    <w:rsid w:val="0059027C"/>
    <w:rsid w:val="005950A9"/>
    <w:rsid w:val="005975CC"/>
    <w:rsid w:val="005A1897"/>
    <w:rsid w:val="005A7AE5"/>
    <w:rsid w:val="005B6C95"/>
    <w:rsid w:val="005B77C2"/>
    <w:rsid w:val="005C1A8D"/>
    <w:rsid w:val="005C32CE"/>
    <w:rsid w:val="005C4A78"/>
    <w:rsid w:val="005C7FCE"/>
    <w:rsid w:val="005D2EDD"/>
    <w:rsid w:val="005D5C79"/>
    <w:rsid w:val="005D72FD"/>
    <w:rsid w:val="005E51A8"/>
    <w:rsid w:val="005F43EC"/>
    <w:rsid w:val="00600FF8"/>
    <w:rsid w:val="00604BC0"/>
    <w:rsid w:val="0061757B"/>
    <w:rsid w:val="00623C96"/>
    <w:rsid w:val="006313E4"/>
    <w:rsid w:val="006452B3"/>
    <w:rsid w:val="0064650D"/>
    <w:rsid w:val="0065225E"/>
    <w:rsid w:val="00652E7F"/>
    <w:rsid w:val="00653F39"/>
    <w:rsid w:val="0065704C"/>
    <w:rsid w:val="00664F50"/>
    <w:rsid w:val="006722A6"/>
    <w:rsid w:val="00677412"/>
    <w:rsid w:val="006828F1"/>
    <w:rsid w:val="006870F8"/>
    <w:rsid w:val="00696FF6"/>
    <w:rsid w:val="00697729"/>
    <w:rsid w:val="006A2B14"/>
    <w:rsid w:val="006B20C3"/>
    <w:rsid w:val="006B7E79"/>
    <w:rsid w:val="006C087A"/>
    <w:rsid w:val="006C2DC5"/>
    <w:rsid w:val="006C5754"/>
    <w:rsid w:val="006D750E"/>
    <w:rsid w:val="006E5FDE"/>
    <w:rsid w:val="006F0F6C"/>
    <w:rsid w:val="006F269E"/>
    <w:rsid w:val="006F50D8"/>
    <w:rsid w:val="0070299C"/>
    <w:rsid w:val="00706463"/>
    <w:rsid w:val="00707843"/>
    <w:rsid w:val="007167E9"/>
    <w:rsid w:val="00720363"/>
    <w:rsid w:val="00722F31"/>
    <w:rsid w:val="0072507A"/>
    <w:rsid w:val="00726E9C"/>
    <w:rsid w:val="00730F3A"/>
    <w:rsid w:val="007331CE"/>
    <w:rsid w:val="007335CF"/>
    <w:rsid w:val="00741B91"/>
    <w:rsid w:val="00745853"/>
    <w:rsid w:val="00745BD6"/>
    <w:rsid w:val="007476F6"/>
    <w:rsid w:val="0076118F"/>
    <w:rsid w:val="00762BDE"/>
    <w:rsid w:val="00763523"/>
    <w:rsid w:val="00766C8A"/>
    <w:rsid w:val="00767E08"/>
    <w:rsid w:val="00773C6C"/>
    <w:rsid w:val="00792171"/>
    <w:rsid w:val="00793BEC"/>
    <w:rsid w:val="007A5E9A"/>
    <w:rsid w:val="007B6A3A"/>
    <w:rsid w:val="007B6E9D"/>
    <w:rsid w:val="007D027E"/>
    <w:rsid w:val="007D3BF6"/>
    <w:rsid w:val="007D404E"/>
    <w:rsid w:val="007D589F"/>
    <w:rsid w:val="007D72C9"/>
    <w:rsid w:val="007D79E5"/>
    <w:rsid w:val="007E714E"/>
    <w:rsid w:val="007F32B7"/>
    <w:rsid w:val="007F3D27"/>
    <w:rsid w:val="0080021D"/>
    <w:rsid w:val="008156EE"/>
    <w:rsid w:val="00821B1E"/>
    <w:rsid w:val="00822735"/>
    <w:rsid w:val="008332C7"/>
    <w:rsid w:val="00834576"/>
    <w:rsid w:val="00843FA2"/>
    <w:rsid w:val="00844F97"/>
    <w:rsid w:val="008538D9"/>
    <w:rsid w:val="008634A2"/>
    <w:rsid w:val="008704F1"/>
    <w:rsid w:val="00870C58"/>
    <w:rsid w:val="00871DEE"/>
    <w:rsid w:val="00875763"/>
    <w:rsid w:val="0088116D"/>
    <w:rsid w:val="008833ED"/>
    <w:rsid w:val="00884C78"/>
    <w:rsid w:val="00896F78"/>
    <w:rsid w:val="008A27F0"/>
    <w:rsid w:val="008B60A5"/>
    <w:rsid w:val="008C7774"/>
    <w:rsid w:val="008C7D26"/>
    <w:rsid w:val="008D1853"/>
    <w:rsid w:val="008D18C7"/>
    <w:rsid w:val="008D2E30"/>
    <w:rsid w:val="008D478E"/>
    <w:rsid w:val="008D47BD"/>
    <w:rsid w:val="008E24F6"/>
    <w:rsid w:val="008E427D"/>
    <w:rsid w:val="008E6AD4"/>
    <w:rsid w:val="008E6F47"/>
    <w:rsid w:val="008F03EF"/>
    <w:rsid w:val="008F5D5C"/>
    <w:rsid w:val="008F7AD6"/>
    <w:rsid w:val="00900EE0"/>
    <w:rsid w:val="00914D57"/>
    <w:rsid w:val="009156D9"/>
    <w:rsid w:val="009157FB"/>
    <w:rsid w:val="0091661D"/>
    <w:rsid w:val="00945678"/>
    <w:rsid w:val="00950253"/>
    <w:rsid w:val="009524D0"/>
    <w:rsid w:val="00956986"/>
    <w:rsid w:val="00957AE9"/>
    <w:rsid w:val="00957BFD"/>
    <w:rsid w:val="00963EF7"/>
    <w:rsid w:val="00965991"/>
    <w:rsid w:val="0097344D"/>
    <w:rsid w:val="00977B52"/>
    <w:rsid w:val="00991193"/>
    <w:rsid w:val="00996B85"/>
    <w:rsid w:val="009A3DEA"/>
    <w:rsid w:val="009B1A8F"/>
    <w:rsid w:val="009B2A70"/>
    <w:rsid w:val="009C117C"/>
    <w:rsid w:val="009C265A"/>
    <w:rsid w:val="009C654A"/>
    <w:rsid w:val="009C7E2B"/>
    <w:rsid w:val="009D4150"/>
    <w:rsid w:val="009E7001"/>
    <w:rsid w:val="009F458E"/>
    <w:rsid w:val="00A03033"/>
    <w:rsid w:val="00A0595C"/>
    <w:rsid w:val="00A06090"/>
    <w:rsid w:val="00A10843"/>
    <w:rsid w:val="00A14D0A"/>
    <w:rsid w:val="00A2135C"/>
    <w:rsid w:val="00A24F0C"/>
    <w:rsid w:val="00A42633"/>
    <w:rsid w:val="00A43175"/>
    <w:rsid w:val="00A46269"/>
    <w:rsid w:val="00A506FF"/>
    <w:rsid w:val="00A50DA1"/>
    <w:rsid w:val="00A51F8A"/>
    <w:rsid w:val="00A55325"/>
    <w:rsid w:val="00A606F8"/>
    <w:rsid w:val="00A62D5F"/>
    <w:rsid w:val="00A64125"/>
    <w:rsid w:val="00A77458"/>
    <w:rsid w:val="00A77E2E"/>
    <w:rsid w:val="00A836B8"/>
    <w:rsid w:val="00A86348"/>
    <w:rsid w:val="00A90971"/>
    <w:rsid w:val="00A93DA2"/>
    <w:rsid w:val="00AA585E"/>
    <w:rsid w:val="00AA5DAF"/>
    <w:rsid w:val="00AB7136"/>
    <w:rsid w:val="00AD53F5"/>
    <w:rsid w:val="00AD63D5"/>
    <w:rsid w:val="00AE2569"/>
    <w:rsid w:val="00AE5247"/>
    <w:rsid w:val="00AF4CC4"/>
    <w:rsid w:val="00AF5409"/>
    <w:rsid w:val="00AF762B"/>
    <w:rsid w:val="00B01DBF"/>
    <w:rsid w:val="00B02EF2"/>
    <w:rsid w:val="00B06C33"/>
    <w:rsid w:val="00B125AE"/>
    <w:rsid w:val="00B1678B"/>
    <w:rsid w:val="00B259B8"/>
    <w:rsid w:val="00B3218D"/>
    <w:rsid w:val="00B34891"/>
    <w:rsid w:val="00B42F70"/>
    <w:rsid w:val="00B50504"/>
    <w:rsid w:val="00B5703D"/>
    <w:rsid w:val="00B62180"/>
    <w:rsid w:val="00B66298"/>
    <w:rsid w:val="00B708FB"/>
    <w:rsid w:val="00B721CB"/>
    <w:rsid w:val="00B82FAE"/>
    <w:rsid w:val="00B838C3"/>
    <w:rsid w:val="00B87B5C"/>
    <w:rsid w:val="00BA2359"/>
    <w:rsid w:val="00BA7129"/>
    <w:rsid w:val="00BB3159"/>
    <w:rsid w:val="00BC48C7"/>
    <w:rsid w:val="00BC53CB"/>
    <w:rsid w:val="00BD3E3A"/>
    <w:rsid w:val="00BD43D4"/>
    <w:rsid w:val="00BE0279"/>
    <w:rsid w:val="00BE204E"/>
    <w:rsid w:val="00BE4D3B"/>
    <w:rsid w:val="00BF0DCE"/>
    <w:rsid w:val="00BF48F5"/>
    <w:rsid w:val="00C13FD1"/>
    <w:rsid w:val="00C1534A"/>
    <w:rsid w:val="00C22524"/>
    <w:rsid w:val="00C253D3"/>
    <w:rsid w:val="00C25D7F"/>
    <w:rsid w:val="00C32600"/>
    <w:rsid w:val="00C34BC2"/>
    <w:rsid w:val="00C457DA"/>
    <w:rsid w:val="00C46A67"/>
    <w:rsid w:val="00C525DD"/>
    <w:rsid w:val="00C55926"/>
    <w:rsid w:val="00C6240D"/>
    <w:rsid w:val="00C63012"/>
    <w:rsid w:val="00C6525A"/>
    <w:rsid w:val="00C66076"/>
    <w:rsid w:val="00C6626B"/>
    <w:rsid w:val="00C675DD"/>
    <w:rsid w:val="00C7219E"/>
    <w:rsid w:val="00C72C45"/>
    <w:rsid w:val="00C75178"/>
    <w:rsid w:val="00C75A82"/>
    <w:rsid w:val="00C77F39"/>
    <w:rsid w:val="00C81241"/>
    <w:rsid w:val="00C83A42"/>
    <w:rsid w:val="00C922DE"/>
    <w:rsid w:val="00C92402"/>
    <w:rsid w:val="00C93371"/>
    <w:rsid w:val="00CA6BAE"/>
    <w:rsid w:val="00CB46F1"/>
    <w:rsid w:val="00CC0E8D"/>
    <w:rsid w:val="00CD3484"/>
    <w:rsid w:val="00CD3511"/>
    <w:rsid w:val="00CD4406"/>
    <w:rsid w:val="00CE1C9A"/>
    <w:rsid w:val="00CE6961"/>
    <w:rsid w:val="00CF056F"/>
    <w:rsid w:val="00CF5DFC"/>
    <w:rsid w:val="00D10569"/>
    <w:rsid w:val="00D1115B"/>
    <w:rsid w:val="00D115E1"/>
    <w:rsid w:val="00D13380"/>
    <w:rsid w:val="00D2078C"/>
    <w:rsid w:val="00D24D83"/>
    <w:rsid w:val="00D25724"/>
    <w:rsid w:val="00D25ED7"/>
    <w:rsid w:val="00D301CD"/>
    <w:rsid w:val="00D30862"/>
    <w:rsid w:val="00D3666D"/>
    <w:rsid w:val="00D37CB5"/>
    <w:rsid w:val="00D40093"/>
    <w:rsid w:val="00D429F1"/>
    <w:rsid w:val="00D47DD5"/>
    <w:rsid w:val="00D50D29"/>
    <w:rsid w:val="00D52651"/>
    <w:rsid w:val="00D625C8"/>
    <w:rsid w:val="00D62C18"/>
    <w:rsid w:val="00D72238"/>
    <w:rsid w:val="00D72B7B"/>
    <w:rsid w:val="00D74470"/>
    <w:rsid w:val="00D74E2E"/>
    <w:rsid w:val="00D75092"/>
    <w:rsid w:val="00D76FF8"/>
    <w:rsid w:val="00D90CFD"/>
    <w:rsid w:val="00D93A23"/>
    <w:rsid w:val="00D941C0"/>
    <w:rsid w:val="00D965F1"/>
    <w:rsid w:val="00DA177B"/>
    <w:rsid w:val="00DB3748"/>
    <w:rsid w:val="00DC5C83"/>
    <w:rsid w:val="00DC63A6"/>
    <w:rsid w:val="00DD5437"/>
    <w:rsid w:val="00DE2514"/>
    <w:rsid w:val="00DE28C6"/>
    <w:rsid w:val="00DE3EF3"/>
    <w:rsid w:val="00DE7C60"/>
    <w:rsid w:val="00DF0761"/>
    <w:rsid w:val="00DF4BD0"/>
    <w:rsid w:val="00DF4F9B"/>
    <w:rsid w:val="00E02615"/>
    <w:rsid w:val="00E059D7"/>
    <w:rsid w:val="00E05D46"/>
    <w:rsid w:val="00E148D4"/>
    <w:rsid w:val="00E206A4"/>
    <w:rsid w:val="00E24394"/>
    <w:rsid w:val="00E26953"/>
    <w:rsid w:val="00E27599"/>
    <w:rsid w:val="00E36F32"/>
    <w:rsid w:val="00E374AF"/>
    <w:rsid w:val="00E51036"/>
    <w:rsid w:val="00E645B6"/>
    <w:rsid w:val="00E66B60"/>
    <w:rsid w:val="00E7067B"/>
    <w:rsid w:val="00E74D66"/>
    <w:rsid w:val="00E77B78"/>
    <w:rsid w:val="00E81EFA"/>
    <w:rsid w:val="00E94086"/>
    <w:rsid w:val="00E94348"/>
    <w:rsid w:val="00EA27C2"/>
    <w:rsid w:val="00EA2CFF"/>
    <w:rsid w:val="00EA2F25"/>
    <w:rsid w:val="00EA7BB7"/>
    <w:rsid w:val="00EB1918"/>
    <w:rsid w:val="00EB21FD"/>
    <w:rsid w:val="00EB356B"/>
    <w:rsid w:val="00EB63C6"/>
    <w:rsid w:val="00ED01C2"/>
    <w:rsid w:val="00ED3220"/>
    <w:rsid w:val="00ED34F3"/>
    <w:rsid w:val="00EE3805"/>
    <w:rsid w:val="00EE428F"/>
    <w:rsid w:val="00EE4C9B"/>
    <w:rsid w:val="00EE4F20"/>
    <w:rsid w:val="00EE633E"/>
    <w:rsid w:val="00EE6394"/>
    <w:rsid w:val="00EE74CA"/>
    <w:rsid w:val="00EF1626"/>
    <w:rsid w:val="00EF4F8C"/>
    <w:rsid w:val="00EF7C8E"/>
    <w:rsid w:val="00F0268B"/>
    <w:rsid w:val="00F031EB"/>
    <w:rsid w:val="00F0436B"/>
    <w:rsid w:val="00F043FA"/>
    <w:rsid w:val="00F2164F"/>
    <w:rsid w:val="00F21A6F"/>
    <w:rsid w:val="00F27D70"/>
    <w:rsid w:val="00F33B1A"/>
    <w:rsid w:val="00F363B2"/>
    <w:rsid w:val="00F43C18"/>
    <w:rsid w:val="00F51A79"/>
    <w:rsid w:val="00F52B60"/>
    <w:rsid w:val="00F618C4"/>
    <w:rsid w:val="00F61ECD"/>
    <w:rsid w:val="00F62B08"/>
    <w:rsid w:val="00F64A6A"/>
    <w:rsid w:val="00F66091"/>
    <w:rsid w:val="00F70F1F"/>
    <w:rsid w:val="00F73D86"/>
    <w:rsid w:val="00F76C86"/>
    <w:rsid w:val="00F83FAE"/>
    <w:rsid w:val="00F86C1B"/>
    <w:rsid w:val="00F907B1"/>
    <w:rsid w:val="00F944F8"/>
    <w:rsid w:val="00FA79DD"/>
    <w:rsid w:val="00FB16DF"/>
    <w:rsid w:val="00FB5C39"/>
    <w:rsid w:val="00FC5BC4"/>
    <w:rsid w:val="00FC5C6B"/>
    <w:rsid w:val="00FC6162"/>
    <w:rsid w:val="00FC66CE"/>
    <w:rsid w:val="00FD60DC"/>
    <w:rsid w:val="00FF6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uiPriority w:val="9"/>
    <w:semiHidden/>
    <w:unhideWhenUsed/>
    <w:qFormat/>
    <w:rsid w:val="0064650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2">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3">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4">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 w:type="paragraph" w:customStyle="1" w:styleId="aff0">
    <w:name w:val="Приложения"/>
    <w:basedOn w:val="20"/>
    <w:qFormat/>
    <w:rsid w:val="0064650D"/>
    <w:pPr>
      <w:tabs>
        <w:tab w:val="left" w:pos="0"/>
      </w:tabs>
      <w:suppressAutoHyphens/>
      <w:snapToGrid w:val="0"/>
      <w:spacing w:before="600" w:after="240"/>
      <w:jc w:val="right"/>
    </w:pPr>
    <w:rPr>
      <w:rFonts w:ascii="Times New Roman" w:hAnsi="Times New Roman" w:cs="Times New Roman"/>
      <w:b/>
      <w:bCs/>
      <w:iCs/>
      <w:color w:val="auto"/>
      <w:sz w:val="24"/>
      <w:szCs w:val="28"/>
    </w:rPr>
  </w:style>
  <w:style w:type="character" w:customStyle="1" w:styleId="21">
    <w:name w:val="Заголовок 2 Знак1"/>
    <w:basedOn w:val="a1"/>
    <w:link w:val="20"/>
    <w:uiPriority w:val="9"/>
    <w:semiHidden/>
    <w:rsid w:val="0064650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http://com.roseltorg.ru" TargetMode="Externa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om.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https://gkeleme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07B0C-38FA-4742-A1A6-FE3ACDC5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3450</TotalTime>
  <Pages>16</Pages>
  <Words>5187</Words>
  <Characters>29566</Characters>
  <Application>Microsoft Office Word</Application>
  <DocSecurity>0</DocSecurity>
  <Lines>246</Lines>
  <Paragraphs>69</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385</cp:revision>
  <cp:lastPrinted>2025-05-19T12:11:00Z</cp:lastPrinted>
  <dcterms:created xsi:type="dcterms:W3CDTF">2021-10-12T07:51:00Z</dcterms:created>
  <dcterms:modified xsi:type="dcterms:W3CDTF">2025-07-18T07:53:00Z</dcterms:modified>
</cp:coreProperties>
</file>